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BF9" w:rsidRDefault="00BF7014" w:rsidP="00BF7014">
      <w:pPr>
        <w:jc w:val="center"/>
        <w:rPr>
          <w:rFonts w:ascii="Times New Roman" w:eastAsia="Times New Roman" w:hAnsi="Times New Roman" w:cs="Times New Roman"/>
          <w:b/>
          <w:bCs/>
          <w:kern w:val="36"/>
          <w:sz w:val="36"/>
          <w:szCs w:val="36"/>
        </w:rPr>
      </w:pPr>
      <w:r>
        <w:rPr>
          <w:rFonts w:ascii="Times New Roman" w:eastAsia="Times New Roman" w:hAnsi="Times New Roman" w:cs="Times New Roman"/>
          <w:b/>
          <w:bCs/>
          <w:noProof/>
          <w:kern w:val="36"/>
          <w:sz w:val="36"/>
          <w:szCs w:val="36"/>
        </w:rPr>
        <w:drawing>
          <wp:inline distT="0" distB="0" distL="0" distR="0">
            <wp:extent cx="3987800" cy="4064000"/>
            <wp:effectExtent l="19050" t="0" r="0" b="0"/>
            <wp:docPr id="37" name="Picture 36" descr="computer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guy.jpg"/>
                    <pic:cNvPicPr/>
                  </pic:nvPicPr>
                  <pic:blipFill>
                    <a:blip r:embed="rId5"/>
                    <a:stretch>
                      <a:fillRect/>
                    </a:stretch>
                  </pic:blipFill>
                  <pic:spPr>
                    <a:xfrm>
                      <a:off x="0" y="0"/>
                      <a:ext cx="3987800" cy="4064000"/>
                    </a:xfrm>
                    <a:prstGeom prst="rect">
                      <a:avLst/>
                    </a:prstGeom>
                  </pic:spPr>
                </pic:pic>
              </a:graphicData>
            </a:graphic>
          </wp:inline>
        </w:drawing>
      </w:r>
    </w:p>
    <w:p w:rsidR="00BF7014" w:rsidRDefault="00BF7014" w:rsidP="00D42FE6">
      <w:pPr>
        <w:pStyle w:val="Heading2"/>
        <w:rPr>
          <w:kern w:val="36"/>
        </w:rPr>
      </w:pPr>
    </w:p>
    <w:p w:rsidR="00BF7014" w:rsidRDefault="00BF7014" w:rsidP="00BF7014">
      <w:pPr>
        <w:pStyle w:val="Heading1"/>
        <w:jc w:val="center"/>
        <w:rPr>
          <w:sz w:val="72"/>
        </w:rPr>
      </w:pPr>
      <w:r w:rsidRPr="00BF7014">
        <w:rPr>
          <w:sz w:val="72"/>
        </w:rPr>
        <w:t>E-manual for Executive Directors</w:t>
      </w:r>
    </w:p>
    <w:p w:rsidR="0040726B" w:rsidRDefault="0040726B" w:rsidP="00BF7014">
      <w:pPr>
        <w:pStyle w:val="Heading1"/>
        <w:jc w:val="center"/>
        <w:rPr>
          <w:sz w:val="72"/>
        </w:rPr>
      </w:pPr>
    </w:p>
    <w:p w:rsidR="0040726B" w:rsidRDefault="0040726B" w:rsidP="0040726B">
      <w:pPr>
        <w:jc w:val="right"/>
        <w:rPr>
          <w:kern w:val="36"/>
        </w:rPr>
      </w:pPr>
      <w:r>
        <w:rPr>
          <w:kern w:val="36"/>
        </w:rPr>
        <w:t>By Matt Guidry</w:t>
      </w:r>
    </w:p>
    <w:p w:rsidR="0040726B" w:rsidRPr="00BF7014" w:rsidRDefault="0040726B" w:rsidP="0040726B">
      <w:pPr>
        <w:ind w:left="4320"/>
        <w:jc w:val="right"/>
        <w:rPr>
          <w:kern w:val="36"/>
        </w:rPr>
      </w:pPr>
      <w:r>
        <w:rPr>
          <w:kern w:val="36"/>
        </w:rPr>
        <w:t>Sections and directions have been taken from the UWSP IT Help Desk Site, as well as other UWSP IT pages</w:t>
      </w:r>
    </w:p>
    <w:p w:rsidR="00BF7014" w:rsidRDefault="00BF7014" w:rsidP="00D42FE6">
      <w:pPr>
        <w:pStyle w:val="Heading2"/>
        <w:rPr>
          <w:kern w:val="36"/>
        </w:rPr>
      </w:pPr>
    </w:p>
    <w:p w:rsidR="00BF7014" w:rsidRDefault="00BF7014" w:rsidP="00D42FE6">
      <w:pPr>
        <w:pStyle w:val="Heading2"/>
        <w:rPr>
          <w:kern w:val="36"/>
        </w:rPr>
      </w:pPr>
    </w:p>
    <w:p w:rsidR="00BA5B86" w:rsidRPr="00DA0378" w:rsidRDefault="00BA5B86" w:rsidP="00D42FE6">
      <w:pPr>
        <w:pStyle w:val="Heading2"/>
        <w:rPr>
          <w:kern w:val="36"/>
        </w:rPr>
      </w:pPr>
      <w:r w:rsidRPr="00DA0378">
        <w:rPr>
          <w:kern w:val="36"/>
        </w:rPr>
        <w:lastRenderedPageBreak/>
        <w:t>E-manual for Executive Directors</w:t>
      </w:r>
    </w:p>
    <w:p w:rsidR="00BA5B86" w:rsidRPr="00DA0378" w:rsidRDefault="00BA5B86" w:rsidP="00BA5B86">
      <w:pPr>
        <w:pStyle w:val="NoSpacing"/>
        <w:rPr>
          <w:kern w:val="36"/>
          <w:sz w:val="24"/>
          <w:szCs w:val="24"/>
        </w:rPr>
      </w:pPr>
      <w:r w:rsidRPr="00DA0378">
        <w:rPr>
          <w:kern w:val="36"/>
          <w:sz w:val="24"/>
          <w:szCs w:val="24"/>
        </w:rPr>
        <w:t xml:space="preserve">This manual is for </w:t>
      </w:r>
      <w:r w:rsidR="00742F8E">
        <w:rPr>
          <w:kern w:val="36"/>
          <w:sz w:val="24"/>
          <w:szCs w:val="24"/>
        </w:rPr>
        <w:t>the education of the Executive D</w:t>
      </w:r>
      <w:r w:rsidRPr="00DA0378">
        <w:rPr>
          <w:kern w:val="36"/>
          <w:sz w:val="24"/>
          <w:szCs w:val="24"/>
        </w:rPr>
        <w:t>irectors of the Student Government Association to help create a better transition from administration to administration. We live in a world of ever</w:t>
      </w:r>
      <w:r w:rsidR="00742F8E">
        <w:rPr>
          <w:kern w:val="36"/>
          <w:sz w:val="24"/>
          <w:szCs w:val="24"/>
        </w:rPr>
        <w:t>-developing technology.</w:t>
      </w:r>
      <w:r w:rsidRPr="00DA0378">
        <w:rPr>
          <w:kern w:val="36"/>
          <w:sz w:val="24"/>
          <w:szCs w:val="24"/>
        </w:rPr>
        <w:t xml:space="preserve"> </w:t>
      </w:r>
      <w:r w:rsidR="00742F8E">
        <w:rPr>
          <w:kern w:val="36"/>
          <w:sz w:val="24"/>
          <w:szCs w:val="24"/>
        </w:rPr>
        <w:t xml:space="preserve"> T</w:t>
      </w:r>
      <w:r w:rsidRPr="00DA0378">
        <w:rPr>
          <w:kern w:val="36"/>
          <w:sz w:val="24"/>
          <w:szCs w:val="24"/>
        </w:rPr>
        <w:t xml:space="preserve">his manual addresses some of the basic necessities that must be used to </w:t>
      </w:r>
      <w:r w:rsidR="00E9144E" w:rsidRPr="00DA0378">
        <w:rPr>
          <w:kern w:val="36"/>
          <w:sz w:val="24"/>
          <w:szCs w:val="24"/>
        </w:rPr>
        <w:t>better transition</w:t>
      </w:r>
      <w:r w:rsidR="00742F8E">
        <w:rPr>
          <w:kern w:val="36"/>
          <w:sz w:val="24"/>
          <w:szCs w:val="24"/>
        </w:rPr>
        <w:t>s</w:t>
      </w:r>
      <w:r w:rsidR="00E9144E" w:rsidRPr="00DA0378">
        <w:rPr>
          <w:kern w:val="36"/>
          <w:sz w:val="24"/>
          <w:szCs w:val="24"/>
        </w:rPr>
        <w:t>.</w:t>
      </w:r>
    </w:p>
    <w:p w:rsidR="00E9144E" w:rsidRPr="00DA0378" w:rsidRDefault="00E9144E" w:rsidP="00BA5B86">
      <w:pPr>
        <w:pStyle w:val="NoSpacing"/>
        <w:rPr>
          <w:kern w:val="36"/>
          <w:sz w:val="24"/>
          <w:szCs w:val="24"/>
        </w:rPr>
      </w:pPr>
    </w:p>
    <w:p w:rsidR="00E9144E" w:rsidRPr="00DA0378" w:rsidRDefault="00E9144E" w:rsidP="00E9144E">
      <w:pPr>
        <w:pStyle w:val="xmsonormal"/>
        <w:spacing w:before="0" w:beforeAutospacing="0" w:after="0" w:afterAutospacing="0"/>
        <w:rPr>
          <w:rFonts w:asciiTheme="minorHAnsi" w:hAnsiTheme="minorHAnsi" w:cs="Tahoma"/>
          <w:color w:val="000000"/>
        </w:rPr>
      </w:pPr>
      <w:r w:rsidRPr="00DA0378">
        <w:rPr>
          <w:rFonts w:asciiTheme="minorHAnsi" w:hAnsiTheme="minorHAnsi"/>
          <w:kern w:val="36"/>
        </w:rPr>
        <w:t>What to make sure to do this year: Save early and often all electronic documents, and save them preferably to the SGA Network Drive.</w:t>
      </w:r>
      <w:r w:rsidRPr="00DA0378">
        <w:rPr>
          <w:rFonts w:asciiTheme="minorHAnsi" w:hAnsiTheme="minorHAnsi"/>
        </w:rPr>
        <w:t xml:space="preserve"> All of what you </w:t>
      </w:r>
      <w:r w:rsidR="00D14BF9" w:rsidRPr="00DA0378">
        <w:rPr>
          <w:rFonts w:asciiTheme="minorHAnsi" w:hAnsiTheme="minorHAnsi"/>
        </w:rPr>
        <w:t>save,</w:t>
      </w:r>
      <w:r w:rsidRPr="00DA0378">
        <w:rPr>
          <w:rFonts w:asciiTheme="minorHAnsi" w:hAnsiTheme="minorHAnsi"/>
        </w:rPr>
        <w:t xml:space="preserve"> especially final drafts should have a copy in you’re the SGA Network </w:t>
      </w:r>
      <w:r w:rsidR="00D14BF9" w:rsidRPr="00DA0378">
        <w:rPr>
          <w:rFonts w:asciiTheme="minorHAnsi" w:hAnsiTheme="minorHAnsi"/>
        </w:rPr>
        <w:t>drive,</w:t>
      </w:r>
      <w:r w:rsidRPr="00DA0378">
        <w:rPr>
          <w:rFonts w:asciiTheme="minorHAnsi" w:hAnsiTheme="minorHAnsi"/>
        </w:rPr>
        <w:t xml:space="preserve"> also referred to as: </w:t>
      </w:r>
      <w:hyperlink r:id="rId6" w:history="1">
        <w:r w:rsidRPr="00DA0378">
          <w:rPr>
            <w:rStyle w:val="Hyperlink"/>
            <w:rFonts w:asciiTheme="minorHAnsi" w:hAnsiTheme="minorHAnsi"/>
          </w:rPr>
          <w:t>\\fs1\SGA</w:t>
        </w:r>
      </w:hyperlink>
      <w:r w:rsidRPr="00DA0378">
        <w:rPr>
          <w:rFonts w:asciiTheme="minorHAnsi" w:hAnsiTheme="minorHAnsi"/>
        </w:rPr>
        <w:t xml:space="preserve"> , folder so that the next year’s director can access it</w:t>
      </w:r>
    </w:p>
    <w:p w:rsidR="00E9144E" w:rsidRPr="00D14BF9" w:rsidRDefault="00E9144E" w:rsidP="00D14BF9">
      <w:pPr>
        <w:pStyle w:val="Heading2"/>
      </w:pPr>
      <w:r w:rsidRPr="00D14BF9">
        <w:t>Table of Contents</w:t>
      </w:r>
    </w:p>
    <w:p w:rsidR="00E9144E" w:rsidRPr="00DA0378" w:rsidRDefault="00E9144E" w:rsidP="00BA5B86">
      <w:pPr>
        <w:pStyle w:val="NoSpacing"/>
        <w:rPr>
          <w:kern w:val="36"/>
          <w:sz w:val="24"/>
          <w:szCs w:val="24"/>
        </w:rPr>
      </w:pPr>
    </w:p>
    <w:p w:rsidR="00E9144E" w:rsidRPr="00DA0378" w:rsidRDefault="00E9144E" w:rsidP="00BA5B86">
      <w:pPr>
        <w:pStyle w:val="NoSpacing"/>
        <w:rPr>
          <w:kern w:val="36"/>
          <w:sz w:val="24"/>
          <w:szCs w:val="24"/>
        </w:rPr>
      </w:pPr>
      <w:r w:rsidRPr="00DA0378">
        <w:rPr>
          <w:kern w:val="36"/>
          <w:sz w:val="24"/>
          <w:szCs w:val="24"/>
        </w:rPr>
        <w:t>How to Connect to:</w:t>
      </w:r>
    </w:p>
    <w:p w:rsidR="00E9144E" w:rsidRDefault="00D42FE6" w:rsidP="00D14BF9">
      <w:pPr>
        <w:pStyle w:val="NoSpacing"/>
        <w:rPr>
          <w:kern w:val="36"/>
          <w:sz w:val="24"/>
          <w:szCs w:val="24"/>
        </w:rPr>
      </w:pPr>
      <w:r>
        <w:rPr>
          <w:kern w:val="36"/>
          <w:sz w:val="24"/>
          <w:szCs w:val="24"/>
        </w:rPr>
        <w:t xml:space="preserve"> Myfiles - ------------------------------------------------------------------------------------  </w:t>
      </w:r>
      <w:r w:rsidR="00D14BF9">
        <w:rPr>
          <w:kern w:val="36"/>
          <w:sz w:val="24"/>
          <w:szCs w:val="24"/>
        </w:rPr>
        <w:tab/>
      </w:r>
      <w:r>
        <w:rPr>
          <w:kern w:val="36"/>
          <w:sz w:val="24"/>
          <w:szCs w:val="24"/>
        </w:rPr>
        <w:t xml:space="preserve"> </w:t>
      </w:r>
      <w:r w:rsidR="00D14BF9">
        <w:rPr>
          <w:kern w:val="36"/>
          <w:sz w:val="24"/>
          <w:szCs w:val="24"/>
        </w:rPr>
        <w:t xml:space="preserve"> </w:t>
      </w:r>
      <w:r>
        <w:rPr>
          <w:kern w:val="36"/>
          <w:sz w:val="24"/>
          <w:szCs w:val="24"/>
        </w:rPr>
        <w:fldChar w:fldCharType="begin"/>
      </w:r>
      <w:r>
        <w:rPr>
          <w:kern w:val="36"/>
          <w:sz w:val="24"/>
          <w:szCs w:val="24"/>
        </w:rPr>
        <w:instrText xml:space="preserve"> PAGEREF _Ref238540797 \h </w:instrText>
      </w:r>
      <w:r>
        <w:rPr>
          <w:kern w:val="36"/>
          <w:sz w:val="24"/>
          <w:szCs w:val="24"/>
        </w:rPr>
      </w:r>
      <w:r>
        <w:rPr>
          <w:kern w:val="36"/>
          <w:sz w:val="24"/>
          <w:szCs w:val="24"/>
        </w:rPr>
        <w:fldChar w:fldCharType="separate"/>
      </w:r>
      <w:r w:rsidR="00AD5D45">
        <w:rPr>
          <w:noProof/>
          <w:kern w:val="36"/>
          <w:sz w:val="24"/>
          <w:szCs w:val="24"/>
        </w:rPr>
        <w:t>3</w:t>
      </w:r>
      <w:r>
        <w:rPr>
          <w:kern w:val="36"/>
          <w:sz w:val="24"/>
          <w:szCs w:val="24"/>
        </w:rPr>
        <w:fldChar w:fldCharType="end"/>
      </w:r>
    </w:p>
    <w:p w:rsidR="00D14BF9" w:rsidRPr="00DA0378" w:rsidRDefault="00D14BF9" w:rsidP="00BA5B86">
      <w:pPr>
        <w:pStyle w:val="NoSpacing"/>
        <w:rPr>
          <w:kern w:val="36"/>
          <w:sz w:val="24"/>
          <w:szCs w:val="24"/>
        </w:rPr>
      </w:pPr>
    </w:p>
    <w:p w:rsidR="00E9144E" w:rsidRDefault="00D42FE6" w:rsidP="00D14BF9">
      <w:pPr>
        <w:pStyle w:val="NoSpacing"/>
        <w:tabs>
          <w:tab w:val="left" w:pos="7920"/>
        </w:tabs>
        <w:rPr>
          <w:kern w:val="36"/>
          <w:sz w:val="24"/>
          <w:szCs w:val="24"/>
        </w:rPr>
      </w:pPr>
      <w:r w:rsidRPr="00DA0378">
        <w:rPr>
          <w:kern w:val="36"/>
          <w:sz w:val="24"/>
          <w:szCs w:val="24"/>
        </w:rPr>
        <w:t>Remote Lab</w:t>
      </w:r>
      <w:r>
        <w:rPr>
          <w:kern w:val="36"/>
          <w:sz w:val="24"/>
          <w:szCs w:val="24"/>
        </w:rPr>
        <w:t xml:space="preserve"> - ------------------------------------------------------------------------------   </w:t>
      </w:r>
      <w:r w:rsidR="00D14BF9">
        <w:rPr>
          <w:kern w:val="36"/>
          <w:sz w:val="24"/>
          <w:szCs w:val="24"/>
        </w:rPr>
        <w:tab/>
        <w:t xml:space="preserve">  </w:t>
      </w:r>
      <w:r>
        <w:rPr>
          <w:kern w:val="36"/>
          <w:sz w:val="24"/>
          <w:szCs w:val="24"/>
        </w:rPr>
        <w:fldChar w:fldCharType="begin"/>
      </w:r>
      <w:r>
        <w:rPr>
          <w:kern w:val="36"/>
          <w:sz w:val="24"/>
          <w:szCs w:val="24"/>
        </w:rPr>
        <w:instrText xml:space="preserve"> PAGEREF _Ref238540847 \h </w:instrText>
      </w:r>
      <w:r>
        <w:rPr>
          <w:kern w:val="36"/>
          <w:sz w:val="24"/>
          <w:szCs w:val="24"/>
        </w:rPr>
      </w:r>
      <w:r>
        <w:rPr>
          <w:kern w:val="36"/>
          <w:sz w:val="24"/>
          <w:szCs w:val="24"/>
        </w:rPr>
        <w:fldChar w:fldCharType="separate"/>
      </w:r>
      <w:r w:rsidR="00AD5D45">
        <w:rPr>
          <w:noProof/>
          <w:kern w:val="36"/>
          <w:sz w:val="24"/>
          <w:szCs w:val="24"/>
        </w:rPr>
        <w:t>5</w:t>
      </w:r>
      <w:r>
        <w:rPr>
          <w:kern w:val="36"/>
          <w:sz w:val="24"/>
          <w:szCs w:val="24"/>
        </w:rPr>
        <w:fldChar w:fldCharType="end"/>
      </w:r>
    </w:p>
    <w:p w:rsidR="00D14BF9" w:rsidRPr="00DA0378" w:rsidRDefault="00D14BF9" w:rsidP="00D14BF9">
      <w:pPr>
        <w:pStyle w:val="NoSpacing"/>
        <w:rPr>
          <w:kern w:val="36"/>
          <w:sz w:val="24"/>
          <w:szCs w:val="24"/>
        </w:rPr>
      </w:pPr>
    </w:p>
    <w:p w:rsidR="00E9144E" w:rsidRPr="00DA0378" w:rsidRDefault="00E9144E" w:rsidP="00BA5B86">
      <w:pPr>
        <w:pStyle w:val="NoSpacing"/>
        <w:rPr>
          <w:kern w:val="36"/>
          <w:sz w:val="24"/>
          <w:szCs w:val="24"/>
        </w:rPr>
      </w:pPr>
      <w:r w:rsidRPr="00DA0378">
        <w:rPr>
          <w:kern w:val="36"/>
          <w:sz w:val="24"/>
          <w:szCs w:val="24"/>
        </w:rPr>
        <w:t>The SGA network Drive</w:t>
      </w:r>
      <w:r w:rsidR="00D42FE6">
        <w:rPr>
          <w:kern w:val="36"/>
          <w:sz w:val="24"/>
          <w:szCs w:val="24"/>
        </w:rPr>
        <w:t>- --------------------------------</w:t>
      </w:r>
      <w:r w:rsidR="00D14BF9">
        <w:rPr>
          <w:kern w:val="36"/>
          <w:sz w:val="24"/>
          <w:szCs w:val="24"/>
        </w:rPr>
        <w:t xml:space="preserve">--------------------------------  </w:t>
      </w:r>
      <w:r w:rsidR="00D14BF9">
        <w:rPr>
          <w:kern w:val="36"/>
          <w:sz w:val="24"/>
          <w:szCs w:val="24"/>
        </w:rPr>
        <w:tab/>
      </w:r>
      <w:r w:rsidR="00D14BF9">
        <w:rPr>
          <w:kern w:val="36"/>
          <w:sz w:val="24"/>
          <w:szCs w:val="24"/>
        </w:rPr>
        <w:tab/>
      </w:r>
      <w:r w:rsidR="00D42FE6">
        <w:rPr>
          <w:kern w:val="36"/>
          <w:sz w:val="24"/>
          <w:szCs w:val="24"/>
        </w:rPr>
        <w:fldChar w:fldCharType="begin"/>
      </w:r>
      <w:r w:rsidR="00D42FE6">
        <w:rPr>
          <w:kern w:val="36"/>
          <w:sz w:val="24"/>
          <w:szCs w:val="24"/>
        </w:rPr>
        <w:instrText xml:space="preserve"> PAGEREF _Ref238540893 \h </w:instrText>
      </w:r>
      <w:r w:rsidR="00D42FE6">
        <w:rPr>
          <w:kern w:val="36"/>
          <w:sz w:val="24"/>
          <w:szCs w:val="24"/>
        </w:rPr>
      </w:r>
      <w:r w:rsidR="00D42FE6">
        <w:rPr>
          <w:kern w:val="36"/>
          <w:sz w:val="24"/>
          <w:szCs w:val="24"/>
        </w:rPr>
        <w:fldChar w:fldCharType="separate"/>
      </w:r>
      <w:r w:rsidR="00AD5D45">
        <w:rPr>
          <w:noProof/>
          <w:kern w:val="36"/>
          <w:sz w:val="24"/>
          <w:szCs w:val="24"/>
        </w:rPr>
        <w:t>10</w:t>
      </w:r>
      <w:r w:rsidR="00D42FE6">
        <w:rPr>
          <w:kern w:val="36"/>
          <w:sz w:val="24"/>
          <w:szCs w:val="24"/>
        </w:rPr>
        <w:fldChar w:fldCharType="end"/>
      </w:r>
    </w:p>
    <w:p w:rsidR="00970B2E" w:rsidRPr="00DA0378" w:rsidRDefault="00970B2E" w:rsidP="00BA5B86">
      <w:pPr>
        <w:pStyle w:val="NoSpacing"/>
        <w:rPr>
          <w:kern w:val="36"/>
          <w:sz w:val="24"/>
          <w:szCs w:val="24"/>
        </w:rPr>
      </w:pPr>
    </w:p>
    <w:p w:rsidR="00E9144E" w:rsidRPr="00DA0378" w:rsidRDefault="00E9144E" w:rsidP="00BA5B86">
      <w:pPr>
        <w:pStyle w:val="NoSpacing"/>
        <w:rPr>
          <w:kern w:val="36"/>
          <w:sz w:val="24"/>
          <w:szCs w:val="24"/>
        </w:rPr>
      </w:pPr>
      <w:r w:rsidRPr="00DA0378">
        <w:rPr>
          <w:kern w:val="36"/>
          <w:sz w:val="24"/>
          <w:szCs w:val="24"/>
        </w:rPr>
        <w:t>Basics of SharePoint and SGA Resources</w:t>
      </w:r>
      <w:r w:rsidR="00D42FE6">
        <w:rPr>
          <w:kern w:val="36"/>
          <w:sz w:val="24"/>
          <w:szCs w:val="24"/>
        </w:rPr>
        <w:t>--------------------------------------------</w:t>
      </w:r>
      <w:r w:rsidR="00D14BF9">
        <w:rPr>
          <w:kern w:val="36"/>
          <w:sz w:val="24"/>
          <w:szCs w:val="24"/>
        </w:rPr>
        <w:tab/>
      </w:r>
      <w:r w:rsidR="00D14BF9">
        <w:rPr>
          <w:kern w:val="36"/>
          <w:sz w:val="24"/>
          <w:szCs w:val="24"/>
        </w:rPr>
        <w:tab/>
      </w:r>
      <w:r w:rsidR="00D14BF9">
        <w:rPr>
          <w:kern w:val="36"/>
          <w:sz w:val="24"/>
          <w:szCs w:val="24"/>
        </w:rPr>
        <w:fldChar w:fldCharType="begin"/>
      </w:r>
      <w:r w:rsidR="00D14BF9">
        <w:rPr>
          <w:kern w:val="36"/>
          <w:sz w:val="24"/>
          <w:szCs w:val="24"/>
        </w:rPr>
        <w:instrText xml:space="preserve"> PAGEREF _Ref238541162 \h </w:instrText>
      </w:r>
      <w:r w:rsidR="00D14BF9">
        <w:rPr>
          <w:kern w:val="36"/>
          <w:sz w:val="24"/>
          <w:szCs w:val="24"/>
        </w:rPr>
      </w:r>
      <w:r w:rsidR="00D14BF9">
        <w:rPr>
          <w:kern w:val="36"/>
          <w:sz w:val="24"/>
          <w:szCs w:val="24"/>
        </w:rPr>
        <w:fldChar w:fldCharType="separate"/>
      </w:r>
      <w:r w:rsidR="00AD5D45">
        <w:rPr>
          <w:noProof/>
          <w:kern w:val="36"/>
          <w:sz w:val="24"/>
          <w:szCs w:val="24"/>
        </w:rPr>
        <w:t>16</w:t>
      </w:r>
      <w:r w:rsidR="00D14BF9">
        <w:rPr>
          <w:kern w:val="36"/>
          <w:sz w:val="24"/>
          <w:szCs w:val="24"/>
        </w:rPr>
        <w:fldChar w:fldCharType="end"/>
      </w:r>
    </w:p>
    <w:p w:rsidR="00E9144E" w:rsidRPr="00DA0378" w:rsidRDefault="00E9144E" w:rsidP="00BA5B86">
      <w:pPr>
        <w:pStyle w:val="NoSpacing"/>
        <w:rPr>
          <w:kern w:val="36"/>
          <w:sz w:val="24"/>
          <w:szCs w:val="24"/>
        </w:rPr>
      </w:pPr>
    </w:p>
    <w:p w:rsidR="00970B2E" w:rsidRPr="00DA0378" w:rsidRDefault="00970B2E" w:rsidP="00970B2E">
      <w:pPr>
        <w:pStyle w:val="NoSpacing"/>
        <w:rPr>
          <w:kern w:val="36"/>
          <w:sz w:val="24"/>
          <w:szCs w:val="24"/>
        </w:rPr>
      </w:pPr>
      <w:r w:rsidRPr="00DA0378">
        <w:rPr>
          <w:kern w:val="36"/>
          <w:sz w:val="24"/>
          <w:szCs w:val="24"/>
        </w:rPr>
        <w:t>A note about Work orders</w:t>
      </w:r>
      <w:r w:rsidR="00D42FE6">
        <w:rPr>
          <w:kern w:val="36"/>
          <w:sz w:val="24"/>
          <w:szCs w:val="24"/>
        </w:rPr>
        <w:t xml:space="preserve"> ----------------------------</w:t>
      </w:r>
      <w:r w:rsidR="00D14BF9">
        <w:rPr>
          <w:kern w:val="36"/>
          <w:sz w:val="24"/>
          <w:szCs w:val="24"/>
        </w:rPr>
        <w:t xml:space="preserve">---------------------------------  </w:t>
      </w:r>
      <w:r w:rsidR="00D14BF9">
        <w:rPr>
          <w:kern w:val="36"/>
          <w:sz w:val="24"/>
          <w:szCs w:val="24"/>
        </w:rPr>
        <w:tab/>
      </w:r>
      <w:r w:rsidR="00D14BF9">
        <w:rPr>
          <w:kern w:val="36"/>
          <w:sz w:val="24"/>
          <w:szCs w:val="24"/>
        </w:rPr>
        <w:tab/>
      </w:r>
      <w:r w:rsidR="00D14BF9">
        <w:rPr>
          <w:kern w:val="36"/>
          <w:sz w:val="24"/>
          <w:szCs w:val="24"/>
        </w:rPr>
        <w:fldChar w:fldCharType="begin"/>
      </w:r>
      <w:r w:rsidR="00D14BF9">
        <w:rPr>
          <w:kern w:val="36"/>
          <w:sz w:val="24"/>
          <w:szCs w:val="24"/>
        </w:rPr>
        <w:instrText xml:space="preserve"> PAGEREF _Ref238541171 \h </w:instrText>
      </w:r>
      <w:r w:rsidR="00D14BF9">
        <w:rPr>
          <w:kern w:val="36"/>
          <w:sz w:val="24"/>
          <w:szCs w:val="24"/>
        </w:rPr>
      </w:r>
      <w:r w:rsidR="00D14BF9">
        <w:rPr>
          <w:kern w:val="36"/>
          <w:sz w:val="24"/>
          <w:szCs w:val="24"/>
        </w:rPr>
        <w:fldChar w:fldCharType="separate"/>
      </w:r>
      <w:r w:rsidR="00AD5D45">
        <w:rPr>
          <w:noProof/>
          <w:kern w:val="36"/>
          <w:sz w:val="24"/>
          <w:szCs w:val="24"/>
        </w:rPr>
        <w:t>18</w:t>
      </w:r>
      <w:r w:rsidR="00D14BF9">
        <w:rPr>
          <w:kern w:val="36"/>
          <w:sz w:val="24"/>
          <w:szCs w:val="24"/>
        </w:rPr>
        <w:fldChar w:fldCharType="end"/>
      </w:r>
    </w:p>
    <w:p w:rsidR="00E9144E" w:rsidRPr="00DA0378" w:rsidRDefault="00E9144E" w:rsidP="00BA5B86">
      <w:pPr>
        <w:pStyle w:val="NoSpacing"/>
        <w:rPr>
          <w:kern w:val="36"/>
          <w:sz w:val="24"/>
          <w:szCs w:val="24"/>
        </w:rPr>
      </w:pPr>
    </w:p>
    <w:p w:rsidR="00BA5B86" w:rsidRPr="00DA0378" w:rsidRDefault="00BA5B86" w:rsidP="00BA5B86">
      <w:pPr>
        <w:rPr>
          <w:rFonts w:eastAsia="Times New Roman" w:cs="Times New Roman"/>
          <w:b/>
          <w:bCs/>
          <w:kern w:val="36"/>
          <w:sz w:val="24"/>
          <w:szCs w:val="24"/>
        </w:rPr>
      </w:pPr>
    </w:p>
    <w:p w:rsidR="00BA5B86" w:rsidRPr="00DA0378" w:rsidRDefault="00BA5B86" w:rsidP="00BA5B86">
      <w:pPr>
        <w:rPr>
          <w:rFonts w:eastAsia="Times New Roman" w:cs="Times New Roman"/>
          <w:b/>
          <w:bCs/>
          <w:kern w:val="36"/>
          <w:sz w:val="24"/>
          <w:szCs w:val="24"/>
        </w:rPr>
      </w:pPr>
    </w:p>
    <w:p w:rsidR="00BA5B86" w:rsidRPr="00DA0378" w:rsidRDefault="00BA5B86">
      <w:pPr>
        <w:rPr>
          <w:rFonts w:eastAsia="Times New Roman" w:cs="Times New Roman"/>
          <w:b/>
          <w:bCs/>
          <w:kern w:val="36"/>
          <w:sz w:val="24"/>
          <w:szCs w:val="24"/>
        </w:rPr>
      </w:pPr>
      <w:r w:rsidRPr="00DA0378">
        <w:rPr>
          <w:rFonts w:eastAsia="Times New Roman" w:cs="Times New Roman"/>
          <w:b/>
          <w:bCs/>
          <w:kern w:val="36"/>
          <w:sz w:val="24"/>
          <w:szCs w:val="24"/>
        </w:rPr>
        <w:br w:type="page"/>
      </w:r>
    </w:p>
    <w:p w:rsidR="00BA5B86" w:rsidRPr="00DA0378" w:rsidRDefault="00BA5B86" w:rsidP="00BA5B86">
      <w:pPr>
        <w:rPr>
          <w:rFonts w:eastAsia="Times New Roman" w:cs="Times New Roman"/>
          <w:b/>
          <w:bCs/>
          <w:kern w:val="36"/>
          <w:sz w:val="24"/>
          <w:szCs w:val="24"/>
        </w:rPr>
      </w:pPr>
    </w:p>
    <w:p w:rsidR="00BA5B86" w:rsidRPr="00DA0378" w:rsidRDefault="00BA5B86" w:rsidP="00DA0378">
      <w:pPr>
        <w:pStyle w:val="Heading2"/>
        <w:rPr>
          <w:kern w:val="36"/>
        </w:rPr>
      </w:pPr>
      <w:r w:rsidRPr="00DA0378">
        <w:rPr>
          <w:kern w:val="36"/>
        </w:rPr>
        <w:t xml:space="preserve">MyFiles Read/Write Access - Internet Explorer 7 </w:t>
      </w:r>
    </w:p>
    <w:p w:rsidR="00BA5B86" w:rsidRPr="00DA0378" w:rsidRDefault="00BA5B86" w:rsidP="00BA5B86">
      <w:pPr>
        <w:spacing w:after="0" w:line="240" w:lineRule="auto"/>
        <w:outlineLvl w:val="0"/>
        <w:rPr>
          <w:rFonts w:eastAsia="Times New Roman" w:cs="Times New Roman"/>
          <w:b/>
          <w:bCs/>
          <w:kern w:val="36"/>
          <w:sz w:val="24"/>
          <w:szCs w:val="24"/>
        </w:rPr>
      </w:pPr>
    </w:p>
    <w:p w:rsidR="00BA5B86" w:rsidRPr="00DA0378" w:rsidRDefault="00BA5B86" w:rsidP="00E9144E">
      <w:pPr>
        <w:spacing w:after="0" w:line="240" w:lineRule="auto"/>
        <w:rPr>
          <w:rFonts w:eastAsia="Times New Roman" w:cs="Times New Roman"/>
          <w:sz w:val="24"/>
          <w:szCs w:val="24"/>
        </w:rPr>
      </w:pPr>
      <w:r w:rsidRPr="00DA0378">
        <w:rPr>
          <w:rFonts w:eastAsia="Times New Roman" w:cs="Times New Roman"/>
          <w:sz w:val="24"/>
          <w:szCs w:val="24"/>
        </w:rPr>
        <w:t xml:space="preserve">This method provides read/write Internet access to your network storage space (myfiles.uwsp.edu). Using this method you can open, edit, save, create new and delete files just as if the files were stored on your local computer. You can drag and drop files from your computer to your myfiles.uwsp.edu network space. </w:t>
      </w:r>
      <w:r w:rsidR="00E9144E" w:rsidRPr="00DA0378">
        <w:rPr>
          <w:rFonts w:eastAsia="Times New Roman" w:cs="Times New Roman"/>
          <w:sz w:val="24"/>
          <w:szCs w:val="24"/>
        </w:rPr>
        <w:br/>
      </w:r>
      <w:r w:rsidR="00E9144E" w:rsidRPr="00DA0378">
        <w:rPr>
          <w:rFonts w:eastAsia="Times New Roman" w:cs="Times New Roman"/>
          <w:sz w:val="24"/>
          <w:szCs w:val="24"/>
        </w:rPr>
        <w:br/>
      </w:r>
      <w:r w:rsidRPr="00DA0378">
        <w:rPr>
          <w:rFonts w:eastAsia="Times New Roman" w:cs="Times New Roman"/>
          <w:sz w:val="24"/>
          <w:szCs w:val="24"/>
        </w:rPr>
        <w:t>Important: Before opening and making changes to a file, you should ALWAYS save the file to your desktop or other folder on your local computer first. Then open the file, make your changes and save the file again. Once you have saved all your changes you can copy (or drag and drop) the file back to your network storage space.</w:t>
      </w:r>
    </w:p>
    <w:p w:rsidR="00BA5B86" w:rsidRPr="00DA0378" w:rsidRDefault="00BA5B86" w:rsidP="00BA5B86">
      <w:pPr>
        <w:numPr>
          <w:ilvl w:val="0"/>
          <w:numId w:val="1"/>
        </w:numPr>
        <w:spacing w:before="100" w:beforeAutospacing="1" w:after="100" w:afterAutospacing="1" w:line="240" w:lineRule="auto"/>
        <w:rPr>
          <w:rFonts w:eastAsia="Times New Roman" w:cs="Times New Roman"/>
          <w:sz w:val="24"/>
          <w:szCs w:val="24"/>
        </w:rPr>
      </w:pPr>
      <w:bookmarkStart w:id="0" w:name="_Ref238540797"/>
      <w:r w:rsidRPr="00DA0378">
        <w:rPr>
          <w:rFonts w:eastAsia="Times New Roman" w:cs="Times New Roman"/>
          <w:sz w:val="24"/>
          <w:szCs w:val="24"/>
        </w:rPr>
        <w:t>Open Internet Explorer 7</w:t>
      </w:r>
      <w:bookmarkEnd w:id="0"/>
      <w:r w:rsidRPr="00DA0378">
        <w:rPr>
          <w:rFonts w:eastAsia="Times New Roman" w:cs="Times New Roman"/>
          <w:sz w:val="24"/>
          <w:szCs w:val="24"/>
        </w:rPr>
        <w:t xml:space="preserve"> </w:t>
      </w:r>
    </w:p>
    <w:p w:rsidR="00BA5B86" w:rsidRPr="00DA0378" w:rsidRDefault="00BA5B86" w:rsidP="00BA5B86">
      <w:pPr>
        <w:spacing w:before="100" w:beforeAutospacing="1" w:after="100" w:afterAutospacing="1" w:line="240" w:lineRule="auto"/>
        <w:ind w:left="720"/>
        <w:rPr>
          <w:rFonts w:eastAsia="Times New Roman" w:cs="Times New Roman"/>
          <w:sz w:val="24"/>
          <w:szCs w:val="24"/>
        </w:rPr>
      </w:pPr>
      <w:r w:rsidRPr="00DA0378">
        <w:rPr>
          <w:rFonts w:eastAsia="Times New Roman" w:cs="Times New Roman"/>
          <w:noProof/>
          <w:sz w:val="24"/>
          <w:szCs w:val="24"/>
        </w:rPr>
        <w:drawing>
          <wp:inline distT="0" distB="0" distL="0" distR="0">
            <wp:extent cx="323850" cy="323850"/>
            <wp:effectExtent l="19050" t="0" r="0" b="0"/>
            <wp:docPr id="1" name="Picture 1" descr="Internet Explorer 7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et Explorer 7 icon"/>
                    <pic:cNvPicPr>
                      <a:picLocks noChangeAspect="1" noChangeArrowheads="1"/>
                    </pic:cNvPicPr>
                  </pic:nvPicPr>
                  <pic:blipFill>
                    <a:blip r:embed="rId7"/>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BA5B86" w:rsidRPr="00DA0378" w:rsidRDefault="00BA5B86" w:rsidP="00BA5B86">
      <w:pPr>
        <w:numPr>
          <w:ilvl w:val="0"/>
          <w:numId w:val="1"/>
        </w:num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t xml:space="preserve">Click File then Open </w:t>
      </w:r>
    </w:p>
    <w:p w:rsidR="00BA5B86" w:rsidRPr="00DA0378" w:rsidRDefault="00BA5B86" w:rsidP="00BA5B86">
      <w:pPr>
        <w:spacing w:before="100" w:beforeAutospacing="1" w:after="100" w:afterAutospacing="1" w:line="240" w:lineRule="auto"/>
        <w:ind w:left="720"/>
        <w:rPr>
          <w:rFonts w:eastAsia="Times New Roman" w:cs="Times New Roman"/>
          <w:sz w:val="24"/>
          <w:szCs w:val="24"/>
        </w:rPr>
      </w:pPr>
      <w:r w:rsidRPr="00DA0378">
        <w:rPr>
          <w:rFonts w:eastAsia="Times New Roman" w:cs="Times New Roman"/>
          <w:noProof/>
          <w:sz w:val="24"/>
          <w:szCs w:val="24"/>
        </w:rPr>
        <w:drawing>
          <wp:inline distT="0" distB="0" distL="0" distR="0">
            <wp:extent cx="2809875" cy="3686175"/>
            <wp:effectExtent l="19050" t="0" r="9525" b="0"/>
            <wp:docPr id="2" name="Picture 2" descr="File, Ope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 Open menu"/>
                    <pic:cNvPicPr>
                      <a:picLocks noChangeAspect="1" noChangeArrowheads="1"/>
                    </pic:cNvPicPr>
                  </pic:nvPicPr>
                  <pic:blipFill>
                    <a:blip r:embed="rId8"/>
                    <a:srcRect/>
                    <a:stretch>
                      <a:fillRect/>
                    </a:stretch>
                  </pic:blipFill>
                  <pic:spPr bwMode="auto">
                    <a:xfrm>
                      <a:off x="0" y="0"/>
                      <a:ext cx="2809875" cy="3686175"/>
                    </a:xfrm>
                    <a:prstGeom prst="rect">
                      <a:avLst/>
                    </a:prstGeom>
                    <a:noFill/>
                    <a:ln w="9525">
                      <a:noFill/>
                      <a:miter lim="800000"/>
                      <a:headEnd/>
                      <a:tailEnd/>
                    </a:ln>
                  </pic:spPr>
                </pic:pic>
              </a:graphicData>
            </a:graphic>
          </wp:inline>
        </w:drawing>
      </w:r>
    </w:p>
    <w:p w:rsidR="00BA5B86" w:rsidRPr="00DA0378" w:rsidRDefault="00BA5B86" w:rsidP="00BA5B86">
      <w:pPr>
        <w:numPr>
          <w:ilvl w:val="0"/>
          <w:numId w:val="1"/>
        </w:num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t>Enter https://myfiles.uwsp.edu/ followed by your username</w:t>
      </w:r>
    </w:p>
    <w:p w:rsidR="00BA5B86" w:rsidRPr="00DA0378" w:rsidRDefault="00BA5B86" w:rsidP="00BA5B86">
      <w:pPr>
        <w:numPr>
          <w:ilvl w:val="0"/>
          <w:numId w:val="1"/>
        </w:num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t>Check the box for Open as Web Folder</w:t>
      </w:r>
    </w:p>
    <w:p w:rsidR="00DA0378" w:rsidRDefault="00DA0378" w:rsidP="00DA0378">
      <w:pPr>
        <w:spacing w:before="100" w:beforeAutospacing="1" w:after="100" w:afterAutospacing="1" w:line="240" w:lineRule="auto"/>
        <w:ind w:left="720"/>
        <w:rPr>
          <w:rFonts w:eastAsia="Times New Roman" w:cs="Times New Roman"/>
          <w:sz w:val="24"/>
          <w:szCs w:val="24"/>
        </w:rPr>
      </w:pPr>
    </w:p>
    <w:p w:rsidR="00BA5B86" w:rsidRPr="00DA0378" w:rsidRDefault="00BA5B86" w:rsidP="00BA5B86">
      <w:pPr>
        <w:numPr>
          <w:ilvl w:val="0"/>
          <w:numId w:val="1"/>
        </w:num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t xml:space="preserve">Click OK </w:t>
      </w:r>
    </w:p>
    <w:p w:rsidR="00BA5B86" w:rsidRPr="00DA0378" w:rsidRDefault="00BA5B86" w:rsidP="00BA5B86">
      <w:pPr>
        <w:spacing w:before="100" w:beforeAutospacing="1" w:after="100" w:afterAutospacing="1" w:line="240" w:lineRule="auto"/>
        <w:ind w:left="720"/>
        <w:rPr>
          <w:rFonts w:eastAsia="Times New Roman" w:cs="Times New Roman"/>
          <w:sz w:val="24"/>
          <w:szCs w:val="24"/>
        </w:rPr>
      </w:pPr>
      <w:r w:rsidRPr="00DA0378">
        <w:rPr>
          <w:rFonts w:eastAsia="Times New Roman" w:cs="Times New Roman"/>
          <w:noProof/>
          <w:sz w:val="24"/>
          <w:szCs w:val="24"/>
        </w:rPr>
        <w:drawing>
          <wp:inline distT="0" distB="0" distL="0" distR="0">
            <wp:extent cx="3305175" cy="1628775"/>
            <wp:effectExtent l="19050" t="0" r="9525" b="0"/>
            <wp:docPr id="3" name="Picture 3" descr="Open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Dialogue"/>
                    <pic:cNvPicPr>
                      <a:picLocks noChangeAspect="1" noChangeArrowheads="1"/>
                    </pic:cNvPicPr>
                  </pic:nvPicPr>
                  <pic:blipFill>
                    <a:blip r:embed="rId9"/>
                    <a:srcRect/>
                    <a:stretch>
                      <a:fillRect/>
                    </a:stretch>
                  </pic:blipFill>
                  <pic:spPr bwMode="auto">
                    <a:xfrm>
                      <a:off x="0" y="0"/>
                      <a:ext cx="3305175" cy="1628775"/>
                    </a:xfrm>
                    <a:prstGeom prst="rect">
                      <a:avLst/>
                    </a:prstGeom>
                    <a:noFill/>
                    <a:ln w="9525">
                      <a:noFill/>
                      <a:miter lim="800000"/>
                      <a:headEnd/>
                      <a:tailEnd/>
                    </a:ln>
                  </pic:spPr>
                </pic:pic>
              </a:graphicData>
            </a:graphic>
          </wp:inline>
        </w:drawing>
      </w:r>
    </w:p>
    <w:p w:rsidR="00BA5B86" w:rsidRPr="00DA0378" w:rsidRDefault="00BA5B86" w:rsidP="00BA5B86">
      <w:pPr>
        <w:numPr>
          <w:ilvl w:val="0"/>
          <w:numId w:val="1"/>
        </w:num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t xml:space="preserve">Enter your User Name and Password </w:t>
      </w:r>
    </w:p>
    <w:p w:rsidR="00BA5B86" w:rsidRPr="00DA0378" w:rsidRDefault="00BA5B86" w:rsidP="00BA5B86">
      <w:pPr>
        <w:spacing w:before="100" w:beforeAutospacing="1" w:after="100" w:afterAutospacing="1" w:line="240" w:lineRule="auto"/>
        <w:ind w:left="720"/>
        <w:rPr>
          <w:rFonts w:eastAsia="Times New Roman" w:cs="Times New Roman"/>
          <w:sz w:val="24"/>
          <w:szCs w:val="24"/>
        </w:rPr>
      </w:pPr>
      <w:r w:rsidRPr="00DA0378">
        <w:rPr>
          <w:rFonts w:eastAsia="Times New Roman" w:cs="Times New Roman"/>
          <w:noProof/>
          <w:sz w:val="24"/>
          <w:szCs w:val="24"/>
        </w:rPr>
        <w:drawing>
          <wp:inline distT="0" distB="0" distL="0" distR="0">
            <wp:extent cx="3105150" cy="2819400"/>
            <wp:effectExtent l="19050" t="0" r="0" b="0"/>
            <wp:docPr id="4" name="Picture 4" descr="MyFiles logi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Files login prompt"/>
                    <pic:cNvPicPr>
                      <a:picLocks noChangeAspect="1" noChangeArrowheads="1"/>
                    </pic:cNvPicPr>
                  </pic:nvPicPr>
                  <pic:blipFill>
                    <a:blip r:embed="rId10"/>
                    <a:srcRect/>
                    <a:stretch>
                      <a:fillRect/>
                    </a:stretch>
                  </pic:blipFill>
                  <pic:spPr bwMode="auto">
                    <a:xfrm>
                      <a:off x="0" y="0"/>
                      <a:ext cx="3105150" cy="2819400"/>
                    </a:xfrm>
                    <a:prstGeom prst="rect">
                      <a:avLst/>
                    </a:prstGeom>
                    <a:noFill/>
                    <a:ln w="9525">
                      <a:noFill/>
                      <a:miter lim="800000"/>
                      <a:headEnd/>
                      <a:tailEnd/>
                    </a:ln>
                  </pic:spPr>
                </pic:pic>
              </a:graphicData>
            </a:graphic>
          </wp:inline>
        </w:drawing>
      </w:r>
    </w:p>
    <w:p w:rsidR="00BA5B86" w:rsidRPr="00DA0378" w:rsidRDefault="00BA5B86" w:rsidP="00BA5B86">
      <w:pPr>
        <w:numPr>
          <w:ilvl w:val="0"/>
          <w:numId w:val="1"/>
        </w:num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lastRenderedPageBreak/>
        <w:t xml:space="preserve">Then click Allow </w:t>
      </w:r>
      <w:r w:rsidRPr="00DA0378">
        <w:rPr>
          <w:rFonts w:eastAsia="Times New Roman" w:cs="Times New Roman"/>
          <w:noProof/>
          <w:sz w:val="24"/>
          <w:szCs w:val="24"/>
        </w:rPr>
        <w:drawing>
          <wp:inline distT="0" distB="0" distL="0" distR="0">
            <wp:extent cx="4543425" cy="2781300"/>
            <wp:effectExtent l="19050" t="0" r="9525" b="0"/>
            <wp:docPr id="5" name="Picture 5" descr="Windows firewall, allow MyFiles web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ows firewall, allow MyFiles web folder"/>
                    <pic:cNvPicPr>
                      <a:picLocks noChangeAspect="1" noChangeArrowheads="1"/>
                    </pic:cNvPicPr>
                  </pic:nvPicPr>
                  <pic:blipFill>
                    <a:blip r:embed="rId11"/>
                    <a:srcRect/>
                    <a:stretch>
                      <a:fillRect/>
                    </a:stretch>
                  </pic:blipFill>
                  <pic:spPr bwMode="auto">
                    <a:xfrm>
                      <a:off x="0" y="0"/>
                      <a:ext cx="4543425" cy="2781300"/>
                    </a:xfrm>
                    <a:prstGeom prst="rect">
                      <a:avLst/>
                    </a:prstGeom>
                    <a:noFill/>
                    <a:ln w="9525">
                      <a:noFill/>
                      <a:miter lim="800000"/>
                      <a:headEnd/>
                      <a:tailEnd/>
                    </a:ln>
                  </pic:spPr>
                </pic:pic>
              </a:graphicData>
            </a:graphic>
          </wp:inline>
        </w:drawing>
      </w:r>
    </w:p>
    <w:p w:rsidR="00BA5B86" w:rsidRPr="00DA0378" w:rsidRDefault="00BA5B86" w:rsidP="00BA5B86">
      <w:pPr>
        <w:numPr>
          <w:ilvl w:val="0"/>
          <w:numId w:val="1"/>
        </w:num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t>You are now in your myfiles web folder!</w:t>
      </w:r>
    </w:p>
    <w:p w:rsidR="00BA5B86" w:rsidRPr="00DA0378" w:rsidRDefault="00BA5B86" w:rsidP="00BA5B86">
      <w:pPr>
        <w:spacing w:before="100" w:beforeAutospacing="1" w:after="100" w:afterAutospacing="1" w:line="240" w:lineRule="auto"/>
        <w:outlineLvl w:val="1"/>
        <w:rPr>
          <w:rFonts w:eastAsia="Times New Roman" w:cs="Times New Roman"/>
          <w:b/>
          <w:bCs/>
          <w:sz w:val="24"/>
          <w:szCs w:val="24"/>
        </w:rPr>
      </w:pPr>
      <w:r w:rsidRPr="00DA0378">
        <w:rPr>
          <w:rFonts w:eastAsia="Times New Roman" w:cs="Times New Roman"/>
          <w:b/>
          <w:bCs/>
          <w:sz w:val="24"/>
          <w:szCs w:val="24"/>
        </w:rPr>
        <w:t>Subsequent Access for Windows XP and Vista</w:t>
      </w:r>
    </w:p>
    <w:p w:rsidR="00BA5B86" w:rsidRPr="00DA0378" w:rsidRDefault="00BA5B86" w:rsidP="00BA5B86">
      <w:p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t>Once you have connected to your myfiles.uwsp.edu by opening it as a web folder, the location of the web folder is stored in My Network Places and can be easily accessed in the future.</w:t>
      </w:r>
    </w:p>
    <w:p w:rsidR="00BA5B86" w:rsidRPr="00DA0378" w:rsidRDefault="00BA5B86" w:rsidP="00BA5B86">
      <w:pPr>
        <w:numPr>
          <w:ilvl w:val="0"/>
          <w:numId w:val="2"/>
        </w:numPr>
        <w:spacing w:before="100" w:beforeAutospacing="1" w:after="100" w:afterAutospacing="1" w:line="240" w:lineRule="auto"/>
        <w:rPr>
          <w:rFonts w:eastAsia="Times New Roman" w:cs="Times New Roman"/>
          <w:sz w:val="24"/>
          <w:szCs w:val="24"/>
        </w:rPr>
      </w:pPr>
      <w:bookmarkStart w:id="1" w:name="_Ref238540847"/>
      <w:r w:rsidRPr="00DA0378">
        <w:rPr>
          <w:rFonts w:eastAsia="Times New Roman" w:cs="Times New Roman"/>
          <w:sz w:val="24"/>
          <w:szCs w:val="24"/>
        </w:rPr>
        <w:t>Click Start</w:t>
      </w:r>
      <w:bookmarkEnd w:id="1"/>
    </w:p>
    <w:p w:rsidR="00BA5B86" w:rsidRPr="00DA0378" w:rsidRDefault="00BA5B86" w:rsidP="00BA5B86">
      <w:pPr>
        <w:numPr>
          <w:ilvl w:val="0"/>
          <w:numId w:val="2"/>
        </w:num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t>Click My Network Places (Click Network (Vista))</w:t>
      </w:r>
    </w:p>
    <w:p w:rsidR="00BA5B86" w:rsidRPr="00DA0378" w:rsidRDefault="00BA5B86" w:rsidP="00BA5B86">
      <w:pPr>
        <w:numPr>
          <w:ilvl w:val="0"/>
          <w:numId w:val="2"/>
        </w:numPr>
        <w:spacing w:before="100" w:beforeAutospacing="1" w:after="100" w:afterAutospacing="1" w:line="240" w:lineRule="auto"/>
        <w:rPr>
          <w:rFonts w:eastAsia="Times New Roman" w:cs="Times New Roman"/>
          <w:sz w:val="24"/>
          <w:szCs w:val="24"/>
        </w:rPr>
      </w:pPr>
      <w:r w:rsidRPr="00DA0378">
        <w:rPr>
          <w:rFonts w:eastAsia="Times New Roman" w:cs="Times New Roman"/>
          <w:sz w:val="24"/>
          <w:szCs w:val="24"/>
        </w:rPr>
        <w:t>Double-click your myfiles.uwsp.edu network storage space.</w:t>
      </w:r>
    </w:p>
    <w:p w:rsidR="00CE6068" w:rsidRPr="00DA0378" w:rsidRDefault="00BA5B86" w:rsidP="00BA5B86">
      <w:pPr>
        <w:spacing w:before="100" w:beforeAutospacing="1" w:after="100" w:afterAutospacing="1" w:line="240" w:lineRule="auto"/>
        <w:rPr>
          <w:sz w:val="24"/>
          <w:szCs w:val="24"/>
        </w:rPr>
      </w:pPr>
      <w:r w:rsidRPr="00DA0378">
        <w:rPr>
          <w:rFonts w:eastAsia="Times New Roman" w:cs="Times New Roman"/>
          <w:sz w:val="24"/>
          <w:szCs w:val="24"/>
        </w:rPr>
        <w:t xml:space="preserve">Also viewed at: </w:t>
      </w:r>
      <w:hyperlink r:id="rId12" w:history="1">
        <w:r w:rsidRPr="00DA0378">
          <w:rPr>
            <w:rStyle w:val="Hyperlink"/>
            <w:sz w:val="24"/>
            <w:szCs w:val="24"/>
          </w:rPr>
          <w:t>http://www.uwsp.edu/it/Content/GetInformation.aspx?View=wmsStuView&amp;Content=MyFiles_FAQ&amp;SubTopic=FAQ_List</w:t>
        </w:r>
      </w:hyperlink>
    </w:p>
    <w:p w:rsidR="00BA5B86" w:rsidRPr="00DA0378" w:rsidRDefault="00BA5B86">
      <w:pPr>
        <w:rPr>
          <w:sz w:val="24"/>
          <w:szCs w:val="24"/>
        </w:rPr>
      </w:pPr>
      <w:r w:rsidRPr="00DA0378">
        <w:rPr>
          <w:sz w:val="24"/>
          <w:szCs w:val="24"/>
        </w:rPr>
        <w:t xml:space="preserve">This can be found on the Information Technology homepage: </w:t>
      </w:r>
      <w:hyperlink r:id="rId13" w:history="1">
        <w:r w:rsidRPr="00DA0378">
          <w:rPr>
            <w:rStyle w:val="Hyperlink"/>
            <w:sz w:val="24"/>
            <w:szCs w:val="24"/>
          </w:rPr>
          <w:t>http://www.uwsp.edu/it</w:t>
        </w:r>
      </w:hyperlink>
    </w:p>
    <w:p w:rsidR="00BA5B86" w:rsidRPr="00DA0378" w:rsidRDefault="00BA5B86">
      <w:pPr>
        <w:rPr>
          <w:sz w:val="24"/>
          <w:szCs w:val="24"/>
        </w:rPr>
      </w:pPr>
      <w:r w:rsidRPr="00DA0378">
        <w:rPr>
          <w:sz w:val="24"/>
          <w:szCs w:val="24"/>
        </w:rPr>
        <w:br w:type="page"/>
      </w:r>
    </w:p>
    <w:p w:rsidR="00BA5B86" w:rsidRPr="00DA0378" w:rsidRDefault="00BA5B86" w:rsidP="00BA5B86">
      <w:pPr>
        <w:rPr>
          <w:sz w:val="24"/>
          <w:szCs w:val="24"/>
        </w:rPr>
      </w:pPr>
      <w:r w:rsidRPr="00DA0378">
        <w:rPr>
          <w:sz w:val="24"/>
          <w:szCs w:val="24"/>
        </w:rPr>
        <w:lastRenderedPageBreak/>
        <w:t xml:space="preserve">Brought to you by UWSP IT Helpdesk at: </w:t>
      </w:r>
      <w:hyperlink r:id="rId14" w:history="1">
        <w:r w:rsidRPr="00DA0378">
          <w:rPr>
            <w:rStyle w:val="Hyperlink"/>
            <w:sz w:val="24"/>
            <w:szCs w:val="24"/>
          </w:rPr>
          <w:t>http://www.uwsp.edu/it/computerLabs/remoteLab/connectingtoremotelabinstructionsFS.aspx</w:t>
        </w:r>
      </w:hyperlink>
    </w:p>
    <w:p w:rsidR="00BA5B86" w:rsidRPr="00DA0378" w:rsidRDefault="00BA5B86" w:rsidP="00BA5B86">
      <w:pPr>
        <w:rPr>
          <w:sz w:val="24"/>
          <w:szCs w:val="24"/>
        </w:rPr>
      </w:pPr>
    </w:p>
    <w:p w:rsidR="00BA5B86" w:rsidRPr="00DA0378" w:rsidRDefault="00BA5B86" w:rsidP="00DA0378">
      <w:pPr>
        <w:pStyle w:val="Heading2"/>
      </w:pPr>
      <w:r w:rsidRPr="00DA0378">
        <w:t>Connecting to the Remote Lab (PC Only)</w:t>
      </w:r>
    </w:p>
    <w:p w:rsidR="00BA5B86" w:rsidRPr="00DA0378" w:rsidRDefault="00BA5B86" w:rsidP="00BA5B86">
      <w:pPr>
        <w:numPr>
          <w:ilvl w:val="0"/>
          <w:numId w:val="4"/>
        </w:numPr>
        <w:spacing w:before="100" w:beforeAutospacing="1" w:after="100" w:afterAutospacing="1" w:line="240" w:lineRule="auto"/>
        <w:rPr>
          <w:sz w:val="24"/>
          <w:szCs w:val="24"/>
        </w:rPr>
      </w:pPr>
      <w:r w:rsidRPr="00DA0378">
        <w:rPr>
          <w:sz w:val="24"/>
          <w:szCs w:val="24"/>
        </w:rPr>
        <w:t>Open Internet Explorer Internet browser. Other web browsers will not work with remote lab.</w:t>
      </w:r>
    </w:p>
    <w:p w:rsidR="00BA5B86" w:rsidRPr="00DA0378" w:rsidRDefault="00BA5B86" w:rsidP="00BA5B86">
      <w:pPr>
        <w:numPr>
          <w:ilvl w:val="0"/>
          <w:numId w:val="4"/>
        </w:numPr>
        <w:spacing w:before="100" w:beforeAutospacing="1" w:after="100" w:afterAutospacing="1" w:line="240" w:lineRule="auto"/>
        <w:rPr>
          <w:sz w:val="24"/>
          <w:szCs w:val="24"/>
        </w:rPr>
      </w:pPr>
      <w:r w:rsidRPr="00DA0378">
        <w:rPr>
          <w:sz w:val="24"/>
          <w:szCs w:val="24"/>
        </w:rPr>
        <w:t xml:space="preserve">Change your Internet Security options. </w:t>
      </w:r>
    </w:p>
    <w:p w:rsidR="00BA5B86" w:rsidRPr="00DA0378" w:rsidRDefault="00BA5B86" w:rsidP="00BA5B86">
      <w:pPr>
        <w:numPr>
          <w:ilvl w:val="1"/>
          <w:numId w:val="4"/>
        </w:numPr>
        <w:spacing w:before="100" w:beforeAutospacing="1" w:after="100" w:afterAutospacing="1" w:line="240" w:lineRule="auto"/>
        <w:rPr>
          <w:sz w:val="24"/>
          <w:szCs w:val="24"/>
        </w:rPr>
      </w:pPr>
      <w:r w:rsidRPr="00DA0378">
        <w:rPr>
          <w:sz w:val="24"/>
          <w:szCs w:val="24"/>
        </w:rPr>
        <w:t xml:space="preserve">Add the remote lab web site to your trusted Internet sites. In Internet Explorer, click on Tools, Options to open the Internet Options dialog box: </w:t>
      </w:r>
    </w:p>
    <w:p w:rsidR="00BA5B86" w:rsidRPr="00DA0378" w:rsidRDefault="00BA5B86" w:rsidP="00BA5B86">
      <w:pPr>
        <w:pStyle w:val="NormalWeb"/>
        <w:ind w:left="1440"/>
        <w:rPr>
          <w:rFonts w:asciiTheme="minorHAnsi" w:hAnsiTheme="minorHAnsi"/>
        </w:rPr>
      </w:pPr>
      <w:r w:rsidRPr="00DA0378">
        <w:rPr>
          <w:rFonts w:asciiTheme="minorHAnsi" w:hAnsiTheme="minorHAnsi"/>
          <w:noProof/>
        </w:rPr>
        <w:drawing>
          <wp:inline distT="0" distB="0" distL="0" distR="0">
            <wp:extent cx="2590800" cy="2886075"/>
            <wp:effectExtent l="19050" t="0" r="0" b="0"/>
            <wp:docPr id="13" name="Picture 13" descr="Internet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et Options dialog box"/>
                    <pic:cNvPicPr>
                      <a:picLocks noChangeAspect="1" noChangeArrowheads="1"/>
                    </pic:cNvPicPr>
                  </pic:nvPicPr>
                  <pic:blipFill>
                    <a:blip r:embed="rId15"/>
                    <a:srcRect/>
                    <a:stretch>
                      <a:fillRect/>
                    </a:stretch>
                  </pic:blipFill>
                  <pic:spPr bwMode="auto">
                    <a:xfrm>
                      <a:off x="0" y="0"/>
                      <a:ext cx="2590800" cy="2886075"/>
                    </a:xfrm>
                    <a:prstGeom prst="rect">
                      <a:avLst/>
                    </a:prstGeom>
                    <a:noFill/>
                    <a:ln w="9525">
                      <a:noFill/>
                      <a:miter lim="800000"/>
                      <a:headEnd/>
                      <a:tailEnd/>
                    </a:ln>
                  </pic:spPr>
                </pic:pic>
              </a:graphicData>
            </a:graphic>
          </wp:inline>
        </w:drawing>
      </w:r>
    </w:p>
    <w:p w:rsidR="00BA5B86" w:rsidRPr="00DA0378" w:rsidRDefault="00BA5B86" w:rsidP="00BA5B86">
      <w:pPr>
        <w:numPr>
          <w:ilvl w:val="1"/>
          <w:numId w:val="4"/>
        </w:numPr>
        <w:spacing w:before="100" w:beforeAutospacing="1" w:after="100" w:afterAutospacing="1" w:line="240" w:lineRule="auto"/>
        <w:rPr>
          <w:sz w:val="24"/>
          <w:szCs w:val="24"/>
        </w:rPr>
      </w:pPr>
      <w:r w:rsidRPr="00DA0378">
        <w:rPr>
          <w:sz w:val="24"/>
          <w:szCs w:val="24"/>
        </w:rPr>
        <w:lastRenderedPageBreak/>
        <w:t xml:space="preserve">Click on the Security tab to see your Internet zones: </w:t>
      </w:r>
      <w:r w:rsidRPr="00DA0378">
        <w:rPr>
          <w:noProof/>
          <w:sz w:val="24"/>
          <w:szCs w:val="24"/>
        </w:rPr>
        <w:drawing>
          <wp:inline distT="0" distB="0" distL="0" distR="0">
            <wp:extent cx="2657475" cy="2962275"/>
            <wp:effectExtent l="19050" t="0" r="9525" b="0"/>
            <wp:docPr id="14" name="Picture 14" descr="Internet Options - Secur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ernet Options - Security tab"/>
                    <pic:cNvPicPr>
                      <a:picLocks noChangeAspect="1" noChangeArrowheads="1"/>
                    </pic:cNvPicPr>
                  </pic:nvPicPr>
                  <pic:blipFill>
                    <a:blip r:embed="rId16"/>
                    <a:srcRect/>
                    <a:stretch>
                      <a:fillRect/>
                    </a:stretch>
                  </pic:blipFill>
                  <pic:spPr bwMode="auto">
                    <a:xfrm>
                      <a:off x="0" y="0"/>
                      <a:ext cx="2657475" cy="2962275"/>
                    </a:xfrm>
                    <a:prstGeom prst="rect">
                      <a:avLst/>
                    </a:prstGeom>
                    <a:noFill/>
                    <a:ln w="9525">
                      <a:noFill/>
                      <a:miter lim="800000"/>
                      <a:headEnd/>
                      <a:tailEnd/>
                    </a:ln>
                  </pic:spPr>
                </pic:pic>
              </a:graphicData>
            </a:graphic>
          </wp:inline>
        </w:drawing>
      </w:r>
    </w:p>
    <w:p w:rsidR="00BA5B86" w:rsidRPr="00DA0378" w:rsidRDefault="00BA5B86" w:rsidP="00BA5B86">
      <w:pPr>
        <w:numPr>
          <w:ilvl w:val="1"/>
          <w:numId w:val="4"/>
        </w:numPr>
        <w:spacing w:before="100" w:beforeAutospacing="1" w:after="100" w:afterAutospacing="1" w:line="240" w:lineRule="auto"/>
        <w:rPr>
          <w:sz w:val="24"/>
          <w:szCs w:val="24"/>
        </w:rPr>
      </w:pPr>
      <w:r w:rsidRPr="00DA0378">
        <w:rPr>
          <w:sz w:val="24"/>
          <w:szCs w:val="24"/>
        </w:rPr>
        <w:t xml:space="preserve">Click on the Trusted Sites icon and the Sites button to open your Trusted Sites list: </w:t>
      </w:r>
    </w:p>
    <w:p w:rsidR="00BA5B86" w:rsidRPr="00DA0378" w:rsidRDefault="00BA5B86" w:rsidP="00BA5B86">
      <w:pPr>
        <w:pStyle w:val="NormalWeb"/>
        <w:ind w:left="1440"/>
        <w:rPr>
          <w:rFonts w:asciiTheme="minorHAnsi" w:hAnsiTheme="minorHAnsi"/>
        </w:rPr>
      </w:pPr>
      <w:r w:rsidRPr="00DA0378">
        <w:rPr>
          <w:rFonts w:asciiTheme="minorHAnsi" w:hAnsiTheme="minorHAnsi"/>
          <w:noProof/>
        </w:rPr>
        <w:drawing>
          <wp:inline distT="0" distB="0" distL="0" distR="0">
            <wp:extent cx="2609850" cy="2914650"/>
            <wp:effectExtent l="19050" t="0" r="0" b="0"/>
            <wp:docPr id="11" name="Picture 11" descr="Internet Options - Security Tab, Trus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et Options - Security Tab, Trusted Sites"/>
                    <pic:cNvPicPr>
                      <a:picLocks noChangeAspect="1" noChangeArrowheads="1"/>
                    </pic:cNvPicPr>
                  </pic:nvPicPr>
                  <pic:blipFill>
                    <a:blip r:embed="rId17"/>
                    <a:srcRect/>
                    <a:stretch>
                      <a:fillRect/>
                    </a:stretch>
                  </pic:blipFill>
                  <pic:spPr bwMode="auto">
                    <a:xfrm>
                      <a:off x="0" y="0"/>
                      <a:ext cx="2609850" cy="2914650"/>
                    </a:xfrm>
                    <a:prstGeom prst="rect">
                      <a:avLst/>
                    </a:prstGeom>
                    <a:noFill/>
                    <a:ln w="9525">
                      <a:noFill/>
                      <a:miter lim="800000"/>
                      <a:headEnd/>
                      <a:tailEnd/>
                    </a:ln>
                  </pic:spPr>
                </pic:pic>
              </a:graphicData>
            </a:graphic>
          </wp:inline>
        </w:drawing>
      </w:r>
    </w:p>
    <w:p w:rsidR="00DA0378" w:rsidRDefault="00DA0378" w:rsidP="00DA0378">
      <w:pPr>
        <w:spacing w:before="100" w:beforeAutospacing="1" w:after="100" w:afterAutospacing="1" w:line="240" w:lineRule="auto"/>
        <w:ind w:left="1440"/>
        <w:rPr>
          <w:sz w:val="24"/>
          <w:szCs w:val="24"/>
        </w:rPr>
      </w:pPr>
    </w:p>
    <w:p w:rsidR="00DA0378" w:rsidRDefault="00DA0378" w:rsidP="00DA0378">
      <w:pPr>
        <w:spacing w:before="100" w:beforeAutospacing="1" w:after="100" w:afterAutospacing="1" w:line="240" w:lineRule="auto"/>
        <w:ind w:left="1440"/>
        <w:rPr>
          <w:sz w:val="24"/>
          <w:szCs w:val="24"/>
        </w:rPr>
      </w:pPr>
    </w:p>
    <w:p w:rsidR="00DA0378" w:rsidRDefault="00DA0378" w:rsidP="00DA0378">
      <w:pPr>
        <w:spacing w:before="100" w:beforeAutospacing="1" w:after="100" w:afterAutospacing="1" w:line="240" w:lineRule="auto"/>
        <w:ind w:left="1440"/>
        <w:rPr>
          <w:sz w:val="24"/>
          <w:szCs w:val="24"/>
        </w:rPr>
      </w:pPr>
    </w:p>
    <w:p w:rsidR="00DA0378" w:rsidRDefault="00DA0378" w:rsidP="00DA0378">
      <w:pPr>
        <w:spacing w:before="100" w:beforeAutospacing="1" w:after="100" w:afterAutospacing="1" w:line="240" w:lineRule="auto"/>
        <w:ind w:left="1440"/>
        <w:rPr>
          <w:sz w:val="24"/>
          <w:szCs w:val="24"/>
        </w:rPr>
      </w:pPr>
    </w:p>
    <w:p w:rsidR="00DA0378" w:rsidRDefault="00DA0378" w:rsidP="00DA0378">
      <w:pPr>
        <w:spacing w:before="100" w:beforeAutospacing="1" w:after="100" w:afterAutospacing="1" w:line="240" w:lineRule="auto"/>
        <w:ind w:left="1440"/>
        <w:rPr>
          <w:sz w:val="24"/>
          <w:szCs w:val="24"/>
        </w:rPr>
      </w:pPr>
    </w:p>
    <w:p w:rsidR="00DA0378" w:rsidRDefault="00BA5B86" w:rsidP="00BA5B86">
      <w:pPr>
        <w:numPr>
          <w:ilvl w:val="1"/>
          <w:numId w:val="4"/>
        </w:numPr>
        <w:spacing w:before="100" w:beforeAutospacing="1" w:after="100" w:afterAutospacing="1" w:line="240" w:lineRule="auto"/>
        <w:rPr>
          <w:sz w:val="24"/>
          <w:szCs w:val="24"/>
        </w:rPr>
      </w:pPr>
      <w:r w:rsidRPr="00DA0378">
        <w:rPr>
          <w:sz w:val="24"/>
          <w:szCs w:val="24"/>
        </w:rPr>
        <w:t xml:space="preserve">Type the remote computer labs web address in the Add this Web site to the zone field and click on the Add but  ton </w:t>
      </w:r>
    </w:p>
    <w:p w:rsidR="00BA5B86" w:rsidRPr="00DA0378" w:rsidRDefault="00BA5B86" w:rsidP="00DA0378">
      <w:pPr>
        <w:spacing w:before="100" w:beforeAutospacing="1" w:after="100" w:afterAutospacing="1" w:line="240" w:lineRule="auto"/>
        <w:ind w:left="1440"/>
        <w:rPr>
          <w:sz w:val="24"/>
          <w:szCs w:val="24"/>
        </w:rPr>
      </w:pPr>
      <w:r w:rsidRPr="00DA0378">
        <w:rPr>
          <w:noProof/>
          <w:sz w:val="24"/>
          <w:szCs w:val="24"/>
        </w:rPr>
        <w:drawing>
          <wp:inline distT="0" distB="0" distL="0" distR="0">
            <wp:extent cx="2628900" cy="2295525"/>
            <wp:effectExtent l="19050" t="0" r="0" b="0"/>
            <wp:docPr id="15" name="Picture 15" descr="Trusted Site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sted Sites dialog"/>
                    <pic:cNvPicPr>
                      <a:picLocks noChangeAspect="1" noChangeArrowheads="1"/>
                    </pic:cNvPicPr>
                  </pic:nvPicPr>
                  <pic:blipFill>
                    <a:blip r:embed="rId18"/>
                    <a:srcRect/>
                    <a:stretch>
                      <a:fillRect/>
                    </a:stretch>
                  </pic:blipFill>
                  <pic:spPr bwMode="auto">
                    <a:xfrm>
                      <a:off x="0" y="0"/>
                      <a:ext cx="2628900" cy="2295525"/>
                    </a:xfrm>
                    <a:prstGeom prst="rect">
                      <a:avLst/>
                    </a:prstGeom>
                    <a:noFill/>
                    <a:ln w="9525">
                      <a:noFill/>
                      <a:miter lim="800000"/>
                      <a:headEnd/>
                      <a:tailEnd/>
                    </a:ln>
                  </pic:spPr>
                </pic:pic>
              </a:graphicData>
            </a:graphic>
          </wp:inline>
        </w:drawing>
      </w:r>
    </w:p>
    <w:p w:rsidR="00BA5B86" w:rsidRPr="00DA0378" w:rsidRDefault="00BA5B86" w:rsidP="00BA5B86">
      <w:pPr>
        <w:numPr>
          <w:ilvl w:val="1"/>
          <w:numId w:val="4"/>
        </w:numPr>
        <w:spacing w:before="100" w:beforeAutospacing="1" w:after="100" w:afterAutospacing="1" w:line="240" w:lineRule="auto"/>
        <w:rPr>
          <w:sz w:val="24"/>
          <w:szCs w:val="24"/>
        </w:rPr>
      </w:pPr>
      <w:r w:rsidRPr="00DA0378">
        <w:rPr>
          <w:sz w:val="24"/>
          <w:szCs w:val="24"/>
        </w:rPr>
        <w:t xml:space="preserve">Click OK, once you see the https://remotelab.uwsp.edu site in your Web sites list. </w:t>
      </w:r>
    </w:p>
    <w:p w:rsidR="00BA5B86" w:rsidRPr="00DA0378" w:rsidRDefault="00BA5B86" w:rsidP="00BA5B86">
      <w:pPr>
        <w:pStyle w:val="NormalWeb"/>
        <w:ind w:left="1440"/>
        <w:rPr>
          <w:rFonts w:asciiTheme="minorHAnsi" w:hAnsiTheme="minorHAnsi"/>
        </w:rPr>
      </w:pPr>
      <w:r w:rsidRPr="00DA0378">
        <w:rPr>
          <w:rFonts w:asciiTheme="minorHAnsi" w:hAnsiTheme="minorHAnsi"/>
          <w:noProof/>
        </w:rPr>
        <w:drawing>
          <wp:inline distT="0" distB="0" distL="0" distR="0">
            <wp:extent cx="3086100" cy="2695575"/>
            <wp:effectExtent l="19050" t="0" r="0" b="0"/>
            <wp:docPr id="16" name="Picture 16" descr="Trusted Sites dialog - Remote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usted Sites dialog - Remote Lab"/>
                    <pic:cNvPicPr>
                      <a:picLocks noChangeAspect="1" noChangeArrowheads="1"/>
                    </pic:cNvPicPr>
                  </pic:nvPicPr>
                  <pic:blipFill>
                    <a:blip r:embed="rId19"/>
                    <a:srcRect/>
                    <a:stretch>
                      <a:fillRect/>
                    </a:stretch>
                  </pic:blipFill>
                  <pic:spPr bwMode="auto">
                    <a:xfrm>
                      <a:off x="0" y="0"/>
                      <a:ext cx="3086100" cy="2695575"/>
                    </a:xfrm>
                    <a:prstGeom prst="rect">
                      <a:avLst/>
                    </a:prstGeom>
                    <a:noFill/>
                    <a:ln w="9525">
                      <a:noFill/>
                      <a:miter lim="800000"/>
                      <a:headEnd/>
                      <a:tailEnd/>
                    </a:ln>
                  </pic:spPr>
                </pic:pic>
              </a:graphicData>
            </a:graphic>
          </wp:inline>
        </w:drawing>
      </w:r>
    </w:p>
    <w:p w:rsidR="00BA5B86" w:rsidRPr="00DA0378" w:rsidRDefault="00BA5B86" w:rsidP="00BA5B86">
      <w:pPr>
        <w:numPr>
          <w:ilvl w:val="1"/>
          <w:numId w:val="4"/>
        </w:numPr>
        <w:spacing w:before="100" w:beforeAutospacing="1" w:after="100" w:afterAutospacing="1" w:line="240" w:lineRule="auto"/>
        <w:rPr>
          <w:sz w:val="24"/>
          <w:szCs w:val="24"/>
        </w:rPr>
      </w:pPr>
      <w:r w:rsidRPr="00DA0378">
        <w:rPr>
          <w:sz w:val="24"/>
          <w:szCs w:val="24"/>
        </w:rPr>
        <w:t>Click OK to close your Internet Options dialog box.</w:t>
      </w:r>
    </w:p>
    <w:p w:rsidR="00BA5B86" w:rsidRPr="00DA0378" w:rsidRDefault="00BA5B86" w:rsidP="00BA5B86">
      <w:pPr>
        <w:spacing w:before="100" w:beforeAutospacing="1" w:after="100" w:afterAutospacing="1" w:line="240" w:lineRule="auto"/>
        <w:ind w:left="1440"/>
        <w:rPr>
          <w:sz w:val="24"/>
          <w:szCs w:val="24"/>
        </w:rPr>
      </w:pPr>
    </w:p>
    <w:p w:rsidR="00BA5B86" w:rsidRPr="00DA0378" w:rsidRDefault="00BA5B86" w:rsidP="00BA5B86">
      <w:pPr>
        <w:spacing w:before="100" w:beforeAutospacing="1" w:after="100" w:afterAutospacing="1" w:line="240" w:lineRule="auto"/>
        <w:ind w:left="1440"/>
        <w:rPr>
          <w:sz w:val="24"/>
          <w:szCs w:val="24"/>
        </w:rPr>
      </w:pPr>
    </w:p>
    <w:p w:rsidR="00BA5B86" w:rsidRPr="00DA0378" w:rsidRDefault="00BA5B86" w:rsidP="00765C61">
      <w:pPr>
        <w:spacing w:before="100" w:beforeAutospacing="1" w:after="100" w:afterAutospacing="1" w:line="240" w:lineRule="auto"/>
        <w:rPr>
          <w:sz w:val="24"/>
          <w:szCs w:val="24"/>
        </w:rPr>
      </w:pPr>
    </w:p>
    <w:p w:rsidR="00BA5B86" w:rsidRPr="00DA0378" w:rsidRDefault="00BA5B86" w:rsidP="00BA5B86">
      <w:pPr>
        <w:numPr>
          <w:ilvl w:val="0"/>
          <w:numId w:val="4"/>
        </w:numPr>
        <w:spacing w:before="100" w:beforeAutospacing="1" w:after="100" w:afterAutospacing="1" w:line="240" w:lineRule="auto"/>
        <w:rPr>
          <w:sz w:val="24"/>
          <w:szCs w:val="24"/>
        </w:rPr>
      </w:pPr>
      <w:r w:rsidRPr="00DA0378">
        <w:rPr>
          <w:sz w:val="24"/>
          <w:szCs w:val="24"/>
        </w:rPr>
        <w:lastRenderedPageBreak/>
        <w:t xml:space="preserve">Enter the address of the remote lab web site: https://remotelab.uwsp.edu and press Enter. You should see this Remote Computer Lab homepage. </w:t>
      </w:r>
    </w:p>
    <w:p w:rsidR="00BA5B86" w:rsidRPr="00DA0378" w:rsidRDefault="00BA5B86" w:rsidP="00BA5B86">
      <w:pPr>
        <w:pStyle w:val="NormalWeb"/>
        <w:ind w:left="720"/>
        <w:rPr>
          <w:rFonts w:asciiTheme="minorHAnsi" w:hAnsiTheme="minorHAnsi"/>
        </w:rPr>
      </w:pPr>
      <w:r w:rsidRPr="00DA0378">
        <w:rPr>
          <w:rFonts w:asciiTheme="minorHAnsi" w:hAnsiTheme="minorHAnsi"/>
          <w:noProof/>
        </w:rPr>
        <w:drawing>
          <wp:inline distT="0" distB="0" distL="0" distR="0">
            <wp:extent cx="5095875" cy="3810000"/>
            <wp:effectExtent l="19050" t="0" r="9525" b="0"/>
            <wp:docPr id="12" name="Picture 12" descr="Remote L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mote Lab page"/>
                    <pic:cNvPicPr>
                      <a:picLocks noChangeAspect="1" noChangeArrowheads="1"/>
                    </pic:cNvPicPr>
                  </pic:nvPicPr>
                  <pic:blipFill>
                    <a:blip r:embed="rId20"/>
                    <a:srcRect/>
                    <a:stretch>
                      <a:fillRect/>
                    </a:stretch>
                  </pic:blipFill>
                  <pic:spPr bwMode="auto">
                    <a:xfrm>
                      <a:off x="0" y="0"/>
                      <a:ext cx="5095875" cy="3810000"/>
                    </a:xfrm>
                    <a:prstGeom prst="rect">
                      <a:avLst/>
                    </a:prstGeom>
                    <a:noFill/>
                    <a:ln w="9525">
                      <a:noFill/>
                      <a:miter lim="800000"/>
                      <a:headEnd/>
                      <a:tailEnd/>
                    </a:ln>
                  </pic:spPr>
                </pic:pic>
              </a:graphicData>
            </a:graphic>
          </wp:inline>
        </w:drawing>
      </w:r>
    </w:p>
    <w:p w:rsidR="00BA5B86" w:rsidRPr="00DA0378" w:rsidRDefault="00BA5B86" w:rsidP="00BA5B86">
      <w:pPr>
        <w:numPr>
          <w:ilvl w:val="0"/>
          <w:numId w:val="4"/>
        </w:numPr>
        <w:spacing w:before="100" w:beforeAutospacing="1" w:after="100" w:afterAutospacing="1" w:line="240" w:lineRule="auto"/>
        <w:rPr>
          <w:sz w:val="24"/>
          <w:szCs w:val="24"/>
        </w:rPr>
      </w:pPr>
      <w:r w:rsidRPr="00DA0378">
        <w:rPr>
          <w:sz w:val="24"/>
          <w:szCs w:val="24"/>
        </w:rPr>
        <w:t>Select the screen size you prefer to use. The best choice for 15” &amp; 17” monitors/screens is 800 x 600. If you have a larger monitor, you might want to select one of the other screen sizes from the dropdown choices by pointing to the down arrow to the right of the Size: box and clicking on your choice.</w:t>
      </w:r>
    </w:p>
    <w:p w:rsidR="00BA5B86" w:rsidRPr="00DA0378" w:rsidRDefault="00BA5B86" w:rsidP="00BA5B86">
      <w:pPr>
        <w:numPr>
          <w:ilvl w:val="0"/>
          <w:numId w:val="4"/>
        </w:numPr>
        <w:spacing w:before="100" w:beforeAutospacing="1" w:after="100" w:afterAutospacing="1" w:line="240" w:lineRule="auto"/>
        <w:rPr>
          <w:sz w:val="24"/>
          <w:szCs w:val="24"/>
        </w:rPr>
      </w:pPr>
      <w:r w:rsidRPr="00DA0378">
        <w:rPr>
          <w:sz w:val="24"/>
          <w:szCs w:val="24"/>
        </w:rPr>
        <w:t>Fill in the User name and Password boxes and click on the Connect button.</w:t>
      </w:r>
    </w:p>
    <w:p w:rsidR="00BA5B86" w:rsidRPr="00DA0378" w:rsidRDefault="00BA5B86" w:rsidP="00BA5B86">
      <w:pPr>
        <w:numPr>
          <w:ilvl w:val="0"/>
          <w:numId w:val="4"/>
        </w:numPr>
        <w:spacing w:before="100" w:beforeAutospacing="1" w:after="100" w:afterAutospacing="1" w:line="240" w:lineRule="auto"/>
        <w:rPr>
          <w:sz w:val="24"/>
          <w:szCs w:val="24"/>
        </w:rPr>
      </w:pPr>
      <w:r w:rsidRPr="00DA0378">
        <w:rPr>
          <w:sz w:val="24"/>
          <w:szCs w:val="24"/>
        </w:rPr>
        <w:t xml:space="preserve">Try logging onto a remote computer lab computer again at: </w:t>
      </w:r>
      <w:hyperlink r:id="rId21" w:history="1">
        <w:r w:rsidRPr="00DA0378">
          <w:rPr>
            <w:rStyle w:val="Hyperlink"/>
            <w:sz w:val="24"/>
            <w:szCs w:val="24"/>
          </w:rPr>
          <w:t>https://remotelab.uwsp.edu</w:t>
        </w:r>
      </w:hyperlink>
      <w:r w:rsidRPr="00DA0378">
        <w:rPr>
          <w:sz w:val="24"/>
          <w:szCs w:val="24"/>
        </w:rPr>
        <w:t>.</w:t>
      </w:r>
    </w:p>
    <w:p w:rsidR="00BA5B86" w:rsidRPr="00DA0378" w:rsidRDefault="00BA5B86" w:rsidP="00BA5B86">
      <w:pPr>
        <w:numPr>
          <w:ilvl w:val="0"/>
          <w:numId w:val="4"/>
        </w:numPr>
        <w:spacing w:before="100" w:beforeAutospacing="1" w:after="100" w:afterAutospacing="1" w:line="240" w:lineRule="auto"/>
        <w:rPr>
          <w:sz w:val="24"/>
          <w:szCs w:val="24"/>
        </w:rPr>
      </w:pPr>
      <w:r w:rsidRPr="00DA0378">
        <w:rPr>
          <w:sz w:val="24"/>
          <w:szCs w:val="24"/>
        </w:rPr>
        <w:t>If the Connect button is grayed out and does nothing when you click on it, read through the Update: information located below the Connect button. Follow the instructions to install the fix that is provided.</w:t>
      </w:r>
    </w:p>
    <w:p w:rsidR="00BA5B86" w:rsidRPr="00DA0378" w:rsidRDefault="00BA5B86" w:rsidP="00BA5B86">
      <w:pPr>
        <w:numPr>
          <w:ilvl w:val="0"/>
          <w:numId w:val="4"/>
        </w:numPr>
        <w:spacing w:before="100" w:beforeAutospacing="1" w:after="100" w:afterAutospacing="1" w:line="240" w:lineRule="auto"/>
        <w:rPr>
          <w:sz w:val="24"/>
          <w:szCs w:val="24"/>
        </w:rPr>
      </w:pPr>
      <w:r w:rsidRPr="00DA0378">
        <w:rPr>
          <w:sz w:val="24"/>
          <w:szCs w:val="24"/>
        </w:rPr>
        <w:t xml:space="preserve">If you continue to have problems accessing the Remote Lab, contact the Help Desk for further assistance. Call 346-HELP (4357) or send an email to the </w:t>
      </w:r>
      <w:hyperlink r:id="rId22" w:history="1">
        <w:r w:rsidRPr="00DA0378">
          <w:rPr>
            <w:rStyle w:val="Hyperlink"/>
            <w:sz w:val="24"/>
            <w:szCs w:val="24"/>
          </w:rPr>
          <w:t>Help Desk</w:t>
        </w:r>
      </w:hyperlink>
      <w:r w:rsidRPr="00DA0378">
        <w:rPr>
          <w:sz w:val="24"/>
          <w:szCs w:val="24"/>
        </w:rPr>
        <w:t>.</w:t>
      </w:r>
    </w:p>
    <w:p w:rsidR="00BA5B86" w:rsidRPr="00DA0378" w:rsidRDefault="00BA5B86" w:rsidP="00BA5B86">
      <w:pPr>
        <w:numPr>
          <w:ilvl w:val="0"/>
          <w:numId w:val="4"/>
        </w:numPr>
        <w:spacing w:before="100" w:beforeAutospacing="1" w:after="100" w:afterAutospacing="1" w:line="240" w:lineRule="auto"/>
        <w:rPr>
          <w:sz w:val="24"/>
          <w:szCs w:val="24"/>
        </w:rPr>
      </w:pPr>
      <w:r w:rsidRPr="00DA0378">
        <w:rPr>
          <w:sz w:val="24"/>
          <w:szCs w:val="24"/>
        </w:rPr>
        <w:t xml:space="preserve">If you need assistance using the software on the remote lab computer, please call the LRC 110 Computer Lab Assistant at 715-346-4773. </w:t>
      </w:r>
    </w:p>
    <w:p w:rsidR="00765C61" w:rsidRDefault="00765C61" w:rsidP="00E9144E">
      <w:pPr>
        <w:pStyle w:val="xmsonormal"/>
        <w:spacing w:before="0" w:beforeAutospacing="0" w:after="0" w:afterAutospacing="0"/>
        <w:rPr>
          <w:rStyle w:val="Heading2Char"/>
        </w:rPr>
      </w:pPr>
    </w:p>
    <w:p w:rsidR="00765C61" w:rsidRDefault="00765C61" w:rsidP="00E9144E">
      <w:pPr>
        <w:pStyle w:val="xmsonormal"/>
        <w:spacing w:before="0" w:beforeAutospacing="0" w:after="0" w:afterAutospacing="0"/>
        <w:rPr>
          <w:rStyle w:val="Heading2Char"/>
        </w:rPr>
      </w:pPr>
    </w:p>
    <w:p w:rsidR="00765C61" w:rsidRDefault="00765C61" w:rsidP="00E9144E">
      <w:pPr>
        <w:pStyle w:val="xmsonormal"/>
        <w:spacing w:before="0" w:beforeAutospacing="0" w:after="0" w:afterAutospacing="0"/>
        <w:rPr>
          <w:rStyle w:val="Heading2Char"/>
        </w:rPr>
      </w:pPr>
    </w:p>
    <w:p w:rsidR="00E9144E" w:rsidRPr="00DA0378" w:rsidRDefault="00E9144E" w:rsidP="00E9144E">
      <w:pPr>
        <w:pStyle w:val="xmsonormal"/>
        <w:spacing w:before="0" w:beforeAutospacing="0" w:after="0" w:afterAutospacing="0"/>
        <w:rPr>
          <w:rFonts w:asciiTheme="minorHAnsi" w:hAnsiTheme="minorHAnsi"/>
          <w:color w:val="000000"/>
        </w:rPr>
      </w:pPr>
      <w:r w:rsidRPr="00DA0378">
        <w:rPr>
          <w:rStyle w:val="Heading2Char"/>
        </w:rPr>
        <w:lastRenderedPageBreak/>
        <w:t>The SGA network drive</w:t>
      </w:r>
      <w:r w:rsidRPr="00DA0378">
        <w:rPr>
          <w:rFonts w:asciiTheme="minorHAnsi" w:hAnsiTheme="minorHAnsi"/>
          <w:color w:val="000000"/>
        </w:rPr>
        <w:t xml:space="preserve">, also called </w:t>
      </w:r>
      <w:hyperlink r:id="rId23" w:history="1">
        <w:r w:rsidRPr="00DA0378">
          <w:rPr>
            <w:rStyle w:val="Hyperlink"/>
            <w:rFonts w:asciiTheme="minorHAnsi" w:hAnsiTheme="minorHAnsi"/>
          </w:rPr>
          <w:t>\\fs1\SGA</w:t>
        </w:r>
      </w:hyperlink>
      <w:r w:rsidRPr="00DA0378">
        <w:rPr>
          <w:rFonts w:asciiTheme="minorHAnsi" w:hAnsiTheme="minorHAnsi"/>
          <w:color w:val="000000"/>
        </w:rPr>
        <w:t>, is a place that directors should save all SGA relevant documents. This folder will be automatically transition to the next year’s directors. This is very important because having electronic documents and templates to start and continue work started and completed the previous year saves vast amount time. Please save all electronic Word, Excel, Adobe, and other documents on the SGA Network Drive.</w:t>
      </w: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r w:rsidRPr="00DA0378">
        <w:rPr>
          <w:rFonts w:asciiTheme="minorHAnsi" w:hAnsiTheme="minorHAnsi"/>
          <w:color w:val="000000"/>
        </w:rPr>
        <w:t>If you simply want to connect one time you can do the following:</w:t>
      </w:r>
      <w:r w:rsidR="007F1E0F" w:rsidRPr="00DA0378">
        <w:rPr>
          <w:rFonts w:asciiTheme="minorHAnsi" w:hAnsiTheme="minorHAnsi"/>
          <w:color w:val="000000"/>
        </w:rPr>
        <w:t xml:space="preserve"> (Note this only works on Campus)</w:t>
      </w: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numPr>
          <w:ilvl w:val="0"/>
          <w:numId w:val="5"/>
        </w:numPr>
        <w:spacing w:before="0" w:beforeAutospacing="0" w:after="0" w:afterAutospacing="0"/>
        <w:rPr>
          <w:rFonts w:asciiTheme="minorHAnsi" w:hAnsiTheme="minorHAnsi"/>
          <w:color w:val="000000"/>
        </w:rPr>
      </w:pPr>
      <w:bookmarkStart w:id="2" w:name="_Ref238540893"/>
      <w:r w:rsidRPr="00DA0378">
        <w:rPr>
          <w:rFonts w:asciiTheme="minorHAnsi" w:hAnsiTheme="minorHAnsi"/>
          <w:color w:val="000000"/>
        </w:rPr>
        <w:t>Click the “Start” button, usually located in the bottom left hand corner</w:t>
      </w:r>
      <w:bookmarkEnd w:id="2"/>
    </w:p>
    <w:p w:rsidR="00E9144E" w:rsidRPr="00DA0378" w:rsidRDefault="00E9144E" w:rsidP="00E9144E">
      <w:pPr>
        <w:pStyle w:val="xmsonormal"/>
        <w:spacing w:before="0" w:beforeAutospacing="0" w:after="0" w:afterAutospacing="0"/>
        <w:ind w:left="360"/>
        <w:rPr>
          <w:rFonts w:asciiTheme="minorHAnsi" w:hAnsiTheme="minorHAnsi"/>
          <w:color w:val="000000"/>
        </w:rPr>
      </w:pPr>
    </w:p>
    <w:p w:rsidR="00E9144E" w:rsidRPr="00DA0378" w:rsidRDefault="00E9144E" w:rsidP="00E9144E">
      <w:pPr>
        <w:pStyle w:val="xmsonormal"/>
        <w:numPr>
          <w:ilvl w:val="0"/>
          <w:numId w:val="6"/>
        </w:numPr>
        <w:spacing w:before="0" w:beforeAutospacing="0" w:after="0" w:afterAutospacing="0"/>
        <w:rPr>
          <w:rFonts w:asciiTheme="minorHAnsi" w:hAnsiTheme="minorHAnsi"/>
          <w:color w:val="000000"/>
        </w:rPr>
      </w:pPr>
      <w:r w:rsidRPr="00DA0378">
        <w:rPr>
          <w:rFonts w:asciiTheme="minorHAnsi" w:hAnsiTheme="minorHAnsi"/>
          <w:noProof/>
          <w:color w:val="000000"/>
        </w:rPr>
        <w:drawing>
          <wp:inline distT="0" distB="0" distL="0" distR="0">
            <wp:extent cx="923925" cy="447675"/>
            <wp:effectExtent l="19050" t="0" r="9525"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t="96384" r="95187"/>
                    <a:stretch>
                      <a:fillRect/>
                    </a:stretch>
                  </pic:blipFill>
                  <pic:spPr bwMode="auto">
                    <a:xfrm>
                      <a:off x="0" y="0"/>
                      <a:ext cx="923925" cy="447675"/>
                    </a:xfrm>
                    <a:prstGeom prst="rect">
                      <a:avLst/>
                    </a:prstGeom>
                    <a:noFill/>
                    <a:ln w="9525">
                      <a:noFill/>
                      <a:miter lim="800000"/>
                      <a:headEnd/>
                      <a:tailEnd/>
                    </a:ln>
                  </pic:spPr>
                </pic:pic>
              </a:graphicData>
            </a:graphic>
          </wp:inline>
        </w:drawing>
      </w:r>
      <w:r w:rsidRPr="00DA0378">
        <w:rPr>
          <w:rFonts w:asciiTheme="minorHAnsi" w:hAnsiTheme="minorHAnsi"/>
          <w:color w:val="000000"/>
        </w:rPr>
        <w:t xml:space="preserve">   Or   </w:t>
      </w:r>
      <w:r w:rsidRPr="00DA0378">
        <w:rPr>
          <w:rFonts w:asciiTheme="minorHAnsi" w:hAnsiTheme="minorHAnsi"/>
          <w:noProof/>
          <w:color w:val="000000"/>
        </w:rPr>
        <w:drawing>
          <wp:inline distT="0" distB="0" distL="0" distR="0">
            <wp:extent cx="1352550" cy="381000"/>
            <wp:effectExtent l="1905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t="96111" r="91667"/>
                    <a:stretch>
                      <a:fillRect/>
                    </a:stretch>
                  </pic:blipFill>
                  <pic:spPr bwMode="auto">
                    <a:xfrm>
                      <a:off x="0" y="0"/>
                      <a:ext cx="1352550" cy="381000"/>
                    </a:xfrm>
                    <a:prstGeom prst="rect">
                      <a:avLst/>
                    </a:prstGeom>
                    <a:noFill/>
                    <a:ln w="9525">
                      <a:noFill/>
                      <a:miter lim="800000"/>
                      <a:headEnd/>
                      <a:tailEnd/>
                    </a:ln>
                  </pic:spPr>
                </pic:pic>
              </a:graphicData>
            </a:graphic>
          </wp:inline>
        </w:drawing>
      </w:r>
    </w:p>
    <w:p w:rsidR="00E9144E" w:rsidRPr="00DA0378" w:rsidRDefault="00E9144E" w:rsidP="00E9144E">
      <w:pPr>
        <w:pStyle w:val="xmsonormal"/>
        <w:spacing w:before="0" w:beforeAutospacing="0" w:after="0" w:afterAutospacing="0"/>
        <w:ind w:left="720"/>
        <w:rPr>
          <w:rFonts w:asciiTheme="minorHAnsi" w:hAnsiTheme="minorHAnsi"/>
          <w:color w:val="000000"/>
        </w:rPr>
      </w:pPr>
    </w:p>
    <w:p w:rsidR="00E9144E" w:rsidRPr="00DA0378" w:rsidRDefault="00E9144E" w:rsidP="00E9144E">
      <w:pPr>
        <w:pStyle w:val="xmsonormal"/>
        <w:spacing w:before="0" w:beforeAutospacing="0" w:after="0" w:afterAutospacing="0"/>
        <w:ind w:left="720"/>
        <w:rPr>
          <w:rFonts w:asciiTheme="minorHAnsi" w:hAnsiTheme="minorHAnsi"/>
          <w:color w:val="000000"/>
        </w:rPr>
      </w:pPr>
    </w:p>
    <w:p w:rsidR="007F1E0F" w:rsidRPr="00DA0378" w:rsidRDefault="00B63ED9" w:rsidP="00E9144E">
      <w:pPr>
        <w:pStyle w:val="xmsonormal"/>
        <w:numPr>
          <w:ilvl w:val="0"/>
          <w:numId w:val="6"/>
        </w:numPr>
        <w:spacing w:before="0" w:beforeAutospacing="0" w:after="0" w:afterAutospacing="0"/>
        <w:rPr>
          <w:rFonts w:asciiTheme="minorHAnsi" w:hAnsiTheme="minorHAnsi"/>
          <w:color w:val="000000"/>
        </w:rPr>
      </w:pPr>
      <w:r w:rsidRPr="00DA0378">
        <w:rPr>
          <w:rFonts w:asciiTheme="minorHAnsi" w:hAnsiTheme="minorHAnsi"/>
        </w:rPr>
        <w:pict>
          <v:line id="_x0000_s1031" style="position:absolute;left:0;text-align:left;z-index:251666432;mso-wrap-distance-left:2.88pt;mso-wrap-distance-top:2.88pt;mso-wrap-distance-right:2.88pt;mso-wrap-distance-bottom:2.88pt" from="2in,.2pt" to="222pt,49.05pt" strokecolor="black [0]" strokeweight="6pt" o:cliptowrap="t">
            <v:stroke endarrow="block">
              <o:left v:ext="view" color="black [0]"/>
              <o:top v:ext="view" color="black [0]"/>
              <o:right v:ext="view" color="black [0]"/>
              <o:bottom v:ext="view" color="black [0]"/>
              <o:column v:ext="view" color="black [0]"/>
            </v:stroke>
            <v:shadow color="#ccc"/>
          </v:line>
        </w:pict>
      </w:r>
      <w:r w:rsidR="007F1E0F" w:rsidRPr="00DA0378">
        <w:rPr>
          <w:rFonts w:asciiTheme="minorHAnsi" w:hAnsiTheme="minorHAnsi"/>
          <w:color w:val="000000"/>
        </w:rPr>
        <w:t xml:space="preserve">Click “Run”  </w:t>
      </w:r>
      <w:r w:rsidR="007F1E0F" w:rsidRPr="00DA0378">
        <w:rPr>
          <w:rFonts w:asciiTheme="minorHAnsi" w:hAnsiTheme="minorHAnsi"/>
          <w:noProof/>
          <w:color w:val="000000"/>
        </w:rPr>
        <w:drawing>
          <wp:inline distT="0" distB="0" distL="0" distR="0">
            <wp:extent cx="3181350" cy="1230975"/>
            <wp:effectExtent l="19050" t="0" r="0"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t="77942" r="71376" b="4359"/>
                    <a:stretch>
                      <a:fillRect/>
                    </a:stretch>
                  </pic:blipFill>
                  <pic:spPr bwMode="auto">
                    <a:xfrm>
                      <a:off x="0" y="0"/>
                      <a:ext cx="3181350" cy="1230975"/>
                    </a:xfrm>
                    <a:prstGeom prst="rect">
                      <a:avLst/>
                    </a:prstGeom>
                    <a:noFill/>
                    <a:ln w="9525">
                      <a:noFill/>
                      <a:miter lim="800000"/>
                      <a:headEnd/>
                      <a:tailEnd/>
                    </a:ln>
                  </pic:spPr>
                </pic:pic>
              </a:graphicData>
            </a:graphic>
          </wp:inline>
        </w:drawing>
      </w:r>
    </w:p>
    <w:p w:rsidR="007F1E0F" w:rsidRPr="00DA0378" w:rsidRDefault="007F1E0F" w:rsidP="007F1E0F">
      <w:pPr>
        <w:pStyle w:val="xmsonormal"/>
        <w:spacing w:before="0" w:beforeAutospacing="0" w:after="0" w:afterAutospacing="0"/>
        <w:rPr>
          <w:rFonts w:asciiTheme="minorHAnsi" w:hAnsiTheme="minorHAnsi"/>
          <w:color w:val="000000"/>
        </w:rPr>
      </w:pPr>
    </w:p>
    <w:p w:rsidR="007F1E0F" w:rsidRPr="00DA0378" w:rsidRDefault="007F1E0F" w:rsidP="007F1E0F">
      <w:pPr>
        <w:pStyle w:val="xmsonormal"/>
        <w:spacing w:before="0" w:beforeAutospacing="0" w:after="0" w:afterAutospacing="0"/>
        <w:rPr>
          <w:rFonts w:asciiTheme="minorHAnsi" w:hAnsiTheme="minorHAnsi"/>
          <w:color w:val="000000"/>
        </w:rPr>
      </w:pPr>
    </w:p>
    <w:p w:rsidR="007F1E0F" w:rsidRPr="00DA0378" w:rsidRDefault="00B63ED9" w:rsidP="007F1E0F">
      <w:pPr>
        <w:pStyle w:val="xmsonormal"/>
        <w:numPr>
          <w:ilvl w:val="0"/>
          <w:numId w:val="6"/>
        </w:numPr>
        <w:spacing w:before="0" w:beforeAutospacing="0" w:after="0" w:afterAutospacing="0"/>
        <w:rPr>
          <w:rFonts w:asciiTheme="minorHAnsi" w:hAnsiTheme="minorHAnsi"/>
          <w:color w:val="000000"/>
        </w:rPr>
      </w:pPr>
      <w:r w:rsidRPr="00DA0378">
        <w:rPr>
          <w:rFonts w:asciiTheme="minorHAnsi" w:hAnsiTheme="minorHAnsi"/>
        </w:rPr>
        <w:pict>
          <v:oval id="_x0000_s1032" style="position:absolute;left:0;text-align:left;margin-left:567pt;margin-top:396pt;width:207pt;height:117pt;z-index:251667456;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007F1E0F" w:rsidRPr="00DA0378">
        <w:rPr>
          <w:rFonts w:asciiTheme="minorHAnsi" w:hAnsiTheme="minorHAnsi"/>
          <w:color w:val="000000"/>
        </w:rPr>
        <w:t xml:space="preserve">Type </w:t>
      </w:r>
      <w:hyperlink r:id="rId27" w:history="1">
        <w:r w:rsidR="007F1E0F" w:rsidRPr="00DA0378">
          <w:rPr>
            <w:rStyle w:val="Hyperlink"/>
            <w:rFonts w:asciiTheme="minorHAnsi" w:hAnsiTheme="minorHAnsi"/>
          </w:rPr>
          <w:t>\\fs1\SGA</w:t>
        </w:r>
      </w:hyperlink>
      <w:r w:rsidR="007F1E0F" w:rsidRPr="00DA0378">
        <w:rPr>
          <w:rFonts w:asciiTheme="minorHAnsi" w:hAnsiTheme="minorHAnsi"/>
          <w:color w:val="000000"/>
        </w:rPr>
        <w:t xml:space="preserve"> in the Run box:  </w:t>
      </w:r>
      <w:r w:rsidR="007F1E0F" w:rsidRPr="00DA0378">
        <w:rPr>
          <w:rFonts w:asciiTheme="minorHAnsi" w:hAnsiTheme="minorHAnsi"/>
          <w:noProof/>
          <w:color w:val="000000"/>
        </w:rPr>
        <w:drawing>
          <wp:inline distT="0" distB="0" distL="0" distR="0">
            <wp:extent cx="2343254" cy="12668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t="72308" r="72730" b="4103"/>
                    <a:stretch>
                      <a:fillRect/>
                    </a:stretch>
                  </pic:blipFill>
                  <pic:spPr bwMode="auto">
                    <a:xfrm>
                      <a:off x="0" y="0"/>
                      <a:ext cx="2343254" cy="1266825"/>
                    </a:xfrm>
                    <a:prstGeom prst="rect">
                      <a:avLst/>
                    </a:prstGeom>
                    <a:noFill/>
                    <a:ln w="9525">
                      <a:noFill/>
                      <a:miter lim="800000"/>
                      <a:headEnd/>
                      <a:tailEnd/>
                    </a:ln>
                  </pic:spPr>
                </pic:pic>
              </a:graphicData>
            </a:graphic>
          </wp:inline>
        </w:drawing>
      </w:r>
    </w:p>
    <w:p w:rsidR="007F1E0F" w:rsidRPr="00DA0378" w:rsidRDefault="007F1E0F" w:rsidP="007F1E0F">
      <w:pPr>
        <w:pStyle w:val="xmsonormal"/>
        <w:numPr>
          <w:ilvl w:val="0"/>
          <w:numId w:val="6"/>
        </w:numPr>
        <w:spacing w:before="0" w:beforeAutospacing="0" w:after="0" w:afterAutospacing="0"/>
        <w:rPr>
          <w:rFonts w:asciiTheme="minorHAnsi" w:hAnsiTheme="minorHAnsi"/>
          <w:color w:val="000000"/>
        </w:rPr>
      </w:pPr>
      <w:r w:rsidRPr="00DA0378">
        <w:rPr>
          <w:rFonts w:asciiTheme="minorHAnsi" w:hAnsiTheme="minorHAnsi"/>
          <w:color w:val="000000"/>
        </w:rPr>
        <w:t>Then you will have to login using your email address and password</w:t>
      </w:r>
    </w:p>
    <w:p w:rsidR="007F1E0F" w:rsidRPr="00DA0378" w:rsidRDefault="007F1E0F" w:rsidP="007F1E0F">
      <w:pPr>
        <w:pStyle w:val="xmsonormal"/>
        <w:spacing w:before="0" w:beforeAutospacing="0" w:after="0" w:afterAutospacing="0"/>
        <w:ind w:left="360"/>
        <w:rPr>
          <w:rFonts w:asciiTheme="minorHAnsi" w:hAnsiTheme="minorHAnsi"/>
          <w:color w:val="000000"/>
        </w:rPr>
      </w:pPr>
    </w:p>
    <w:p w:rsidR="007F1E0F" w:rsidRPr="00DA0378" w:rsidRDefault="007F1E0F" w:rsidP="007F1E0F">
      <w:pPr>
        <w:pStyle w:val="xmsonormal"/>
        <w:spacing w:before="0" w:beforeAutospacing="0" w:after="0" w:afterAutospacing="0"/>
        <w:ind w:left="360"/>
        <w:rPr>
          <w:rFonts w:asciiTheme="minorHAnsi" w:hAnsiTheme="minorHAnsi"/>
          <w:color w:val="000000"/>
        </w:rPr>
      </w:pPr>
      <w:r w:rsidRPr="00DA0378">
        <w:rPr>
          <w:rFonts w:asciiTheme="minorHAnsi" w:hAnsiTheme="minorHAnsi"/>
          <w:color w:val="000000"/>
        </w:rPr>
        <w:t xml:space="preserve">And you have arrived at the SGA Network Drive. </w:t>
      </w:r>
    </w:p>
    <w:p w:rsidR="007F1E0F" w:rsidRPr="00DA0378" w:rsidRDefault="007F1E0F" w:rsidP="007F1E0F">
      <w:pPr>
        <w:pStyle w:val="xmsonormal"/>
        <w:spacing w:before="0" w:beforeAutospacing="0" w:after="0" w:afterAutospacing="0"/>
        <w:rPr>
          <w:rFonts w:asciiTheme="minorHAnsi" w:hAnsiTheme="minorHAnsi"/>
          <w:color w:val="000000"/>
        </w:rPr>
      </w:pPr>
    </w:p>
    <w:p w:rsidR="007F1E0F" w:rsidRPr="00DA0378" w:rsidRDefault="007F1E0F" w:rsidP="007F1E0F">
      <w:pPr>
        <w:pStyle w:val="xmsonormal"/>
        <w:spacing w:before="0" w:beforeAutospacing="0" w:after="0" w:afterAutospacing="0"/>
        <w:rPr>
          <w:rFonts w:asciiTheme="minorHAnsi" w:hAnsiTheme="minorHAnsi"/>
          <w:color w:val="000000"/>
        </w:rPr>
      </w:pPr>
    </w:p>
    <w:p w:rsidR="007F1E0F" w:rsidRPr="00DA0378" w:rsidRDefault="007F1E0F" w:rsidP="007F1E0F">
      <w:pPr>
        <w:pStyle w:val="xmsonormal"/>
        <w:spacing w:before="0" w:beforeAutospacing="0" w:after="0" w:afterAutospacing="0"/>
        <w:rPr>
          <w:rFonts w:asciiTheme="minorHAnsi" w:hAnsiTheme="minorHAnsi"/>
          <w:color w:val="000000"/>
        </w:rPr>
      </w:pPr>
    </w:p>
    <w:p w:rsidR="00E9144E" w:rsidRPr="00DA0378" w:rsidRDefault="00B63ED9" w:rsidP="00E9144E">
      <w:pPr>
        <w:pStyle w:val="xmsonormal"/>
        <w:spacing w:before="0" w:beforeAutospacing="0" w:after="0" w:afterAutospacing="0"/>
        <w:rPr>
          <w:rFonts w:asciiTheme="minorHAnsi" w:hAnsiTheme="minorHAnsi"/>
          <w:color w:val="000000"/>
        </w:rPr>
      </w:pPr>
      <w:r w:rsidRPr="00DA0378">
        <w:rPr>
          <w:rFonts w:asciiTheme="minorHAnsi" w:hAnsiTheme="minorHAnsi"/>
        </w:rPr>
        <w:pict>
          <v:oval id="_x0000_s1033" style="position:absolute;margin-left:567pt;margin-top:396pt;width:207pt;height:117pt;z-index:251669504;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w:pict>
      </w:r>
    </w:p>
    <w:p w:rsidR="00E9144E" w:rsidRPr="00DA0378" w:rsidRDefault="00E9144E" w:rsidP="00DA0378">
      <w:pPr>
        <w:pStyle w:val="NoSpacing"/>
        <w:rPr>
          <w:color w:val="000000"/>
          <w:sz w:val="24"/>
          <w:szCs w:val="24"/>
        </w:rPr>
      </w:pPr>
      <w:r w:rsidRPr="00DA0378">
        <w:rPr>
          <w:rStyle w:val="Heading2Char"/>
          <w:rFonts w:eastAsiaTheme="minorHAnsi"/>
          <w:sz w:val="32"/>
        </w:rPr>
        <w:t xml:space="preserve">Here is how to connect to the network drive from ON OR OFF –CAMPUS for windows XP followed by Windows Vista, this would be used to repeatedly connect to the SGA Network Drive, </w:t>
      </w:r>
      <w:hyperlink r:id="rId29" w:history="1">
        <w:r w:rsidRPr="00DA0378">
          <w:rPr>
            <w:rStyle w:val="Heading2Char"/>
            <w:rFonts w:eastAsiaTheme="minorHAnsi"/>
            <w:sz w:val="32"/>
          </w:rPr>
          <w:t>\\fs1\SGA</w:t>
        </w:r>
      </w:hyperlink>
      <w:r w:rsidR="00970B2E" w:rsidRPr="00DA0378">
        <w:rPr>
          <w:rStyle w:val="Heading2Char"/>
          <w:rFonts w:eastAsiaTheme="minorHAnsi"/>
          <w:sz w:val="32"/>
        </w:rPr>
        <w:t xml:space="preserve">  on the following page</w:t>
      </w:r>
      <w:r w:rsidR="00970B2E" w:rsidRPr="00DA0378">
        <w:rPr>
          <w:color w:val="000000"/>
          <w:sz w:val="24"/>
          <w:szCs w:val="24"/>
        </w:rPr>
        <w:t>.</w:t>
      </w:r>
    </w:p>
    <w:p w:rsidR="00E9144E" w:rsidRPr="00D42FE6" w:rsidRDefault="00E9144E" w:rsidP="00DA0378">
      <w:pPr>
        <w:pStyle w:val="Heading2"/>
        <w:rPr>
          <w:u w:val="single"/>
        </w:rPr>
      </w:pPr>
      <w:r w:rsidRPr="00D42FE6">
        <w:rPr>
          <w:u w:val="single"/>
        </w:rPr>
        <w:lastRenderedPageBreak/>
        <w:t xml:space="preserve">Windows XP </w:t>
      </w:r>
    </w:p>
    <w:p w:rsidR="00E9144E" w:rsidRPr="00DA0378" w:rsidRDefault="00B63ED9" w:rsidP="00E9144E">
      <w:pPr>
        <w:pStyle w:val="xmsonormal"/>
        <w:spacing w:before="0" w:beforeAutospacing="0" w:after="0" w:afterAutospacing="0"/>
        <w:rPr>
          <w:rFonts w:asciiTheme="minorHAnsi" w:hAnsiTheme="minorHAnsi"/>
          <w:color w:val="000000"/>
        </w:rPr>
      </w:pPr>
      <w:r w:rsidRPr="00DA0378">
        <w:rPr>
          <w:rFonts w:asciiTheme="minorHAnsi" w:hAnsiTheme="minorHAnsi"/>
        </w:rPr>
        <w:pict>
          <v:oval id="_x0000_s1034" style="position:absolute;margin-left:567pt;margin-top:396pt;width:207pt;height:117pt;z-index:251671552;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Pr="00DA0378">
        <w:rPr>
          <w:rFonts w:asciiTheme="minorHAnsi" w:hAnsiTheme="minorHAnsi"/>
        </w:rPr>
        <w:pict>
          <v:oval id="_x0000_s1035" style="position:absolute;margin-left:567pt;margin-top:396pt;width:207pt;height:117pt;z-index:25167360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Pr="00DA0378">
        <w:rPr>
          <w:rFonts w:asciiTheme="minorHAnsi" w:hAnsiTheme="minorHAnsi"/>
        </w:rPr>
        <w:pict>
          <v:oval id="_x0000_s1036" style="position:absolute;margin-left:567pt;margin-top:396pt;width:207pt;height:117pt;z-index:251675648;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Pr="00DA0378">
        <w:rPr>
          <w:rFonts w:asciiTheme="minorHAnsi" w:hAnsiTheme="minorHAnsi"/>
        </w:rPr>
        <w:pict>
          <v:oval id="_x0000_s1037" style="position:absolute;margin-left:567pt;margin-top:396pt;width:207pt;height:117pt;z-index:251677696;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Pr="00DA0378">
        <w:rPr>
          <w:rFonts w:asciiTheme="minorHAnsi" w:hAnsiTheme="minorHAnsi"/>
        </w:rPr>
        <w:pict>
          <v:oval id="_x0000_s1038" style="position:absolute;margin-left:567pt;margin-top:396pt;width:207pt;height:117pt;z-index:251679744;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Pr="00DA0378">
        <w:rPr>
          <w:rFonts w:asciiTheme="minorHAnsi" w:hAnsiTheme="minorHAnsi"/>
        </w:rPr>
        <w:pict>
          <v:oval id="_x0000_s1039" style="position:absolute;margin-left:567pt;margin-top:396pt;width:207pt;height:117pt;z-index:251681792;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w:pict>
      </w:r>
      <w:r w:rsidRPr="00DA0378">
        <w:rPr>
          <w:rFonts w:asciiTheme="minorHAnsi" w:hAnsiTheme="minorHAnsi"/>
        </w:rPr>
        <w:pict>
          <v:oval id="_x0000_s1040" style="position:absolute;margin-left:567pt;margin-top:396pt;width:207pt;height:117pt;z-index:25168384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w:pict>
      </w:r>
    </w:p>
    <w:p w:rsidR="00E9144E" w:rsidRPr="00DA0378" w:rsidRDefault="00E9144E" w:rsidP="00E9144E">
      <w:pPr>
        <w:pStyle w:val="xmsonormal"/>
        <w:spacing w:before="0" w:beforeAutospacing="0" w:after="0" w:afterAutospacing="0"/>
        <w:rPr>
          <w:rFonts w:asciiTheme="minorHAnsi" w:hAnsiTheme="minorHAnsi"/>
          <w:color w:val="000000"/>
        </w:rPr>
      </w:pPr>
      <w:r w:rsidRPr="00DA0378">
        <w:rPr>
          <w:rFonts w:asciiTheme="minorHAnsi" w:hAnsiTheme="minorHAnsi"/>
          <w:color w:val="000000"/>
        </w:rPr>
        <w:t>These instructions can be used on all office computers.</w:t>
      </w: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numPr>
          <w:ilvl w:val="0"/>
          <w:numId w:val="5"/>
        </w:numPr>
        <w:spacing w:before="0" w:beforeAutospacing="0" w:after="0" w:afterAutospacing="0"/>
        <w:rPr>
          <w:rFonts w:asciiTheme="minorHAnsi" w:hAnsiTheme="minorHAnsi"/>
          <w:color w:val="000000"/>
        </w:rPr>
      </w:pPr>
      <w:r w:rsidRPr="00DA0378">
        <w:rPr>
          <w:rFonts w:asciiTheme="minorHAnsi" w:hAnsiTheme="minorHAnsi"/>
          <w:color w:val="000000"/>
        </w:rPr>
        <w:t>Go to the “Start” button, usually located in the bottom left hand corner</w:t>
      </w:r>
    </w:p>
    <w:p w:rsidR="00E9144E" w:rsidRPr="00DA0378" w:rsidRDefault="00E9144E" w:rsidP="00E9144E">
      <w:pPr>
        <w:pStyle w:val="xmsonormal"/>
        <w:spacing w:before="0" w:beforeAutospacing="0" w:after="0" w:afterAutospacing="0"/>
        <w:ind w:left="360"/>
        <w:rPr>
          <w:rFonts w:asciiTheme="minorHAnsi" w:hAnsiTheme="minorHAnsi"/>
          <w:color w:val="000000"/>
        </w:rPr>
      </w:pPr>
    </w:p>
    <w:p w:rsidR="00E9144E" w:rsidRPr="00DA0378" w:rsidRDefault="00E9144E" w:rsidP="00E9144E">
      <w:pPr>
        <w:pStyle w:val="xmsonormal"/>
        <w:spacing w:before="0" w:beforeAutospacing="0" w:after="0" w:afterAutospacing="0"/>
        <w:ind w:left="360"/>
        <w:rPr>
          <w:rFonts w:asciiTheme="minorHAnsi" w:hAnsiTheme="minorHAnsi"/>
          <w:color w:val="000000"/>
        </w:rPr>
      </w:pPr>
      <w:r w:rsidRPr="00DA0378">
        <w:rPr>
          <w:rFonts w:asciiTheme="minorHAnsi" w:hAnsiTheme="minorHAnsi"/>
          <w:noProof/>
          <w:color w:val="000000"/>
        </w:rPr>
        <w:drawing>
          <wp:inline distT="0" distB="0" distL="0" distR="0">
            <wp:extent cx="923925" cy="4476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t="96384" r="95187"/>
                    <a:stretch>
                      <a:fillRect/>
                    </a:stretch>
                  </pic:blipFill>
                  <pic:spPr bwMode="auto">
                    <a:xfrm>
                      <a:off x="0" y="0"/>
                      <a:ext cx="923925" cy="447675"/>
                    </a:xfrm>
                    <a:prstGeom prst="rect">
                      <a:avLst/>
                    </a:prstGeom>
                    <a:noFill/>
                    <a:ln w="9525">
                      <a:noFill/>
                      <a:miter lim="800000"/>
                      <a:headEnd/>
                      <a:tailEnd/>
                    </a:ln>
                  </pic:spPr>
                </pic:pic>
              </a:graphicData>
            </a:graphic>
          </wp:inline>
        </w:drawing>
      </w:r>
      <w:r w:rsidRPr="00DA0378">
        <w:rPr>
          <w:rFonts w:asciiTheme="minorHAnsi" w:hAnsiTheme="minorHAnsi"/>
          <w:color w:val="000000"/>
        </w:rPr>
        <w:t xml:space="preserve">   Or   </w:t>
      </w:r>
      <w:r w:rsidRPr="00DA0378">
        <w:rPr>
          <w:rFonts w:asciiTheme="minorHAnsi" w:hAnsiTheme="minorHAnsi"/>
          <w:noProof/>
          <w:color w:val="000000"/>
        </w:rPr>
        <w:drawing>
          <wp:inline distT="0" distB="0" distL="0" distR="0">
            <wp:extent cx="1352550" cy="381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t="96111" r="91667"/>
                    <a:stretch>
                      <a:fillRect/>
                    </a:stretch>
                  </pic:blipFill>
                  <pic:spPr bwMode="auto">
                    <a:xfrm>
                      <a:off x="0" y="0"/>
                      <a:ext cx="1352550" cy="381000"/>
                    </a:xfrm>
                    <a:prstGeom prst="rect">
                      <a:avLst/>
                    </a:prstGeom>
                    <a:noFill/>
                    <a:ln w="9525">
                      <a:noFill/>
                      <a:miter lim="800000"/>
                      <a:headEnd/>
                      <a:tailEnd/>
                    </a:ln>
                  </pic:spPr>
                </pic:pic>
              </a:graphicData>
            </a:graphic>
          </wp:inline>
        </w:drawing>
      </w: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numPr>
          <w:ilvl w:val="0"/>
          <w:numId w:val="5"/>
        </w:numPr>
        <w:spacing w:before="0" w:beforeAutospacing="0" w:after="0" w:afterAutospacing="0"/>
        <w:rPr>
          <w:rFonts w:asciiTheme="minorHAnsi" w:hAnsiTheme="minorHAnsi"/>
          <w:color w:val="000000"/>
        </w:rPr>
      </w:pPr>
      <w:r w:rsidRPr="00DA0378">
        <w:rPr>
          <w:rFonts w:asciiTheme="minorHAnsi" w:hAnsiTheme="minorHAnsi"/>
          <w:noProof/>
        </w:rPr>
        <w:drawing>
          <wp:anchor distT="0" distB="0" distL="114300" distR="114300" simplePos="0" relativeHeight="251660288" behindDoc="0" locked="0" layoutInCell="1" allowOverlap="1">
            <wp:simplePos x="0" y="0"/>
            <wp:positionH relativeFrom="column">
              <wp:posOffset>2514600</wp:posOffset>
            </wp:positionH>
            <wp:positionV relativeFrom="paragraph">
              <wp:posOffset>203835</wp:posOffset>
            </wp:positionV>
            <wp:extent cx="2971800" cy="2182495"/>
            <wp:effectExtent l="1905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l="27083" t="13333" r="10417" b="13333"/>
                    <a:stretch>
                      <a:fillRect/>
                    </a:stretch>
                  </pic:blipFill>
                  <pic:spPr bwMode="auto">
                    <a:xfrm>
                      <a:off x="0" y="0"/>
                      <a:ext cx="2971800" cy="2182495"/>
                    </a:xfrm>
                    <a:prstGeom prst="rect">
                      <a:avLst/>
                    </a:prstGeom>
                    <a:noFill/>
                    <a:ln w="9525" algn="ctr">
                      <a:miter lim="800000"/>
                      <a:headEnd/>
                      <a:tailEnd/>
                    </a:ln>
                  </pic:spPr>
                </pic:pic>
              </a:graphicData>
            </a:graphic>
          </wp:anchor>
        </w:drawing>
      </w:r>
      <w:r w:rsidRPr="00DA0378">
        <w:rPr>
          <w:rFonts w:asciiTheme="minorHAnsi" w:hAnsiTheme="minorHAnsi"/>
          <w:color w:val="000000"/>
        </w:rPr>
        <w:t xml:space="preserve">Click on “Control Panel” to open the control panel, which will bring up the following Screen: </w:t>
      </w:r>
    </w:p>
    <w:p w:rsidR="00E9144E" w:rsidRPr="00DA0378" w:rsidRDefault="00E9144E" w:rsidP="00E9144E">
      <w:pPr>
        <w:pStyle w:val="xmsonormal"/>
        <w:spacing w:before="0" w:beforeAutospacing="0" w:after="0" w:afterAutospacing="0"/>
        <w:ind w:left="36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534264" w:rsidP="00E9144E">
      <w:pPr>
        <w:pStyle w:val="xmsonormal"/>
        <w:spacing w:before="0" w:beforeAutospacing="0" w:after="0" w:afterAutospacing="0"/>
        <w:rPr>
          <w:rFonts w:asciiTheme="minorHAnsi" w:hAnsiTheme="minorHAnsi"/>
          <w:color w:val="000000"/>
        </w:rPr>
      </w:pPr>
      <w:r w:rsidRPr="00DA0378">
        <w:rPr>
          <w:rFonts w:asciiTheme="minorHAnsi" w:hAnsiTheme="minorHAnsi"/>
          <w:noProof/>
        </w:rPr>
        <w:pict>
          <v:line id="_x0000_s1029" style="position:absolute;flip:x y;z-index:251663360;mso-wrap-distance-left:2.88pt;mso-wrap-distance-top:2.88pt;mso-wrap-distance-right:2.88pt;mso-wrap-distance-bottom:2.88pt" from="252pt,9.45pt" to="330pt,12.45pt" strokeweight="11.25pt" o:cliptowrap="t">
            <v:stroke endarrow="block"/>
            <v:shadow color="#ccc"/>
            <v:path insetpenok="f"/>
          </v:line>
        </w:pict>
      </w: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r w:rsidRPr="00DA0378">
        <w:rPr>
          <w:rFonts w:asciiTheme="minorHAnsi" w:hAnsiTheme="minorHAnsi"/>
          <w:color w:val="000000"/>
        </w:rPr>
        <w:t>This is classic view:</w:t>
      </w:r>
    </w:p>
    <w:p w:rsidR="00D42FE6" w:rsidRDefault="00E9144E" w:rsidP="00E9144E">
      <w:pPr>
        <w:pStyle w:val="xmsonormal"/>
        <w:spacing w:before="0" w:beforeAutospacing="0" w:after="0" w:afterAutospacing="0"/>
        <w:rPr>
          <w:rFonts w:asciiTheme="minorHAnsi" w:hAnsiTheme="minorHAnsi"/>
          <w:color w:val="000000"/>
        </w:rPr>
      </w:pPr>
      <w:r w:rsidRPr="00DA0378">
        <w:rPr>
          <w:rFonts w:asciiTheme="minorHAnsi" w:hAnsiTheme="minorHAnsi"/>
          <w:color w:val="000000"/>
        </w:rPr>
        <w:t xml:space="preserve">If your view does not look like this, </w:t>
      </w:r>
    </w:p>
    <w:p w:rsidR="00D42FE6" w:rsidRDefault="00E9144E" w:rsidP="00E9144E">
      <w:pPr>
        <w:pStyle w:val="xmsonormal"/>
        <w:spacing w:before="0" w:beforeAutospacing="0" w:after="0" w:afterAutospacing="0"/>
        <w:rPr>
          <w:rFonts w:asciiTheme="minorHAnsi" w:hAnsiTheme="minorHAnsi"/>
          <w:color w:val="000000"/>
        </w:rPr>
      </w:pPr>
      <w:r w:rsidRPr="00DA0378">
        <w:rPr>
          <w:rFonts w:asciiTheme="minorHAnsi" w:hAnsiTheme="minorHAnsi"/>
          <w:color w:val="000000"/>
        </w:rPr>
        <w:t xml:space="preserve">you can switch it by clicking “Switch </w:t>
      </w:r>
    </w:p>
    <w:p w:rsidR="00D42FE6" w:rsidRDefault="00E9144E" w:rsidP="00E9144E">
      <w:pPr>
        <w:pStyle w:val="xmsonormal"/>
        <w:spacing w:before="0" w:beforeAutospacing="0" w:after="0" w:afterAutospacing="0"/>
        <w:rPr>
          <w:rFonts w:asciiTheme="minorHAnsi" w:hAnsiTheme="minorHAnsi"/>
          <w:color w:val="000000"/>
        </w:rPr>
      </w:pPr>
      <w:r w:rsidRPr="00DA0378">
        <w:rPr>
          <w:rFonts w:asciiTheme="minorHAnsi" w:hAnsiTheme="minorHAnsi"/>
          <w:color w:val="000000"/>
        </w:rPr>
        <w:t xml:space="preserve">to Classic View”, which is located at </w:t>
      </w:r>
    </w:p>
    <w:p w:rsidR="00E9144E" w:rsidRPr="00DA0378" w:rsidRDefault="00E9144E" w:rsidP="00E9144E">
      <w:pPr>
        <w:pStyle w:val="xmsonormal"/>
        <w:spacing w:before="0" w:beforeAutospacing="0" w:after="0" w:afterAutospacing="0"/>
        <w:rPr>
          <w:rFonts w:asciiTheme="minorHAnsi" w:hAnsiTheme="minorHAnsi"/>
          <w:color w:val="000000"/>
        </w:rPr>
      </w:pPr>
      <w:r w:rsidRPr="00DA0378">
        <w:rPr>
          <w:rFonts w:asciiTheme="minorHAnsi" w:hAnsiTheme="minorHAnsi"/>
          <w:color w:val="000000"/>
        </w:rPr>
        <w:t xml:space="preserve">the arrow. </w:t>
      </w:r>
    </w:p>
    <w:p w:rsidR="00970B2E" w:rsidRPr="00DA0378" w:rsidRDefault="00970B2E" w:rsidP="00E9144E">
      <w:pPr>
        <w:pStyle w:val="xmsonormal"/>
        <w:spacing w:before="0" w:beforeAutospacing="0" w:after="0" w:afterAutospacing="0"/>
        <w:rPr>
          <w:rFonts w:asciiTheme="minorHAnsi" w:hAnsiTheme="minorHAnsi"/>
          <w:color w:val="000000"/>
        </w:rPr>
      </w:pPr>
    </w:p>
    <w:p w:rsidR="00E9144E" w:rsidRPr="00DA0378" w:rsidRDefault="00D42FE6" w:rsidP="00E9144E">
      <w:pPr>
        <w:pStyle w:val="xmsonormal"/>
        <w:numPr>
          <w:ilvl w:val="0"/>
          <w:numId w:val="5"/>
        </w:numPr>
        <w:spacing w:before="0" w:beforeAutospacing="0" w:after="0" w:afterAutospacing="0"/>
        <w:rPr>
          <w:rFonts w:asciiTheme="minorHAnsi" w:hAnsiTheme="minorHAnsi"/>
          <w:color w:val="000000"/>
        </w:rPr>
      </w:pPr>
      <w:r w:rsidRPr="00DA0378">
        <w:rPr>
          <w:rFonts w:asciiTheme="minorHAnsi" w:hAnsiTheme="minorHAnsi"/>
        </w:rPr>
        <w:pict>
          <v:line id="_x0000_s1027" style="position:absolute;left:0;text-align:left;z-index:251661312;mso-wrap-distance-left:2.88pt;mso-wrap-distance-top:2.88pt;mso-wrap-distance-right:2.88pt;mso-wrap-distance-bottom:2.88pt" from="-240pt,8.85pt" to="-183pt,59.85pt" strokeweight="11.25pt" o:cliptowrap="t">
            <v:stroke endarrow="block"/>
            <v:shadow color="#ccc"/>
            <v:path insetpenok="f"/>
          </v:line>
        </w:pict>
      </w:r>
      <w:r w:rsidR="00E9144E" w:rsidRPr="00DA0378">
        <w:rPr>
          <w:rFonts w:asciiTheme="minorHAnsi" w:hAnsiTheme="minorHAnsi"/>
          <w:color w:val="000000"/>
        </w:rPr>
        <w:t>Next Click on “Network Connections”.</w:t>
      </w:r>
    </w:p>
    <w:p w:rsidR="00E9144E" w:rsidRPr="00DA0378" w:rsidRDefault="00D42FE6" w:rsidP="00E9144E">
      <w:pPr>
        <w:pStyle w:val="xmsonormal"/>
        <w:spacing w:before="0" w:beforeAutospacing="0" w:after="0" w:afterAutospacing="0"/>
        <w:rPr>
          <w:rFonts w:asciiTheme="minorHAnsi" w:hAnsiTheme="minorHAnsi"/>
          <w:color w:val="000000"/>
        </w:rPr>
      </w:pPr>
      <w:r>
        <w:rPr>
          <w:rFonts w:asciiTheme="minorHAnsi" w:hAnsiTheme="minorHAnsi"/>
          <w:noProof/>
          <w:color w:val="000000"/>
        </w:rPr>
        <w:drawing>
          <wp:anchor distT="0" distB="0" distL="114300" distR="114300" simplePos="0" relativeHeight="251658238" behindDoc="1" locked="0" layoutInCell="1" allowOverlap="1">
            <wp:simplePos x="0" y="0"/>
            <wp:positionH relativeFrom="column">
              <wp:posOffset>685800</wp:posOffset>
            </wp:positionH>
            <wp:positionV relativeFrom="paragraph">
              <wp:posOffset>33655</wp:posOffset>
            </wp:positionV>
            <wp:extent cx="4229100" cy="2266950"/>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27083" t="13333" r="10417" b="33129"/>
                    <a:stretch>
                      <a:fillRect/>
                    </a:stretch>
                  </pic:blipFill>
                  <pic:spPr bwMode="auto">
                    <a:xfrm>
                      <a:off x="0" y="0"/>
                      <a:ext cx="4229100" cy="2266950"/>
                    </a:xfrm>
                    <a:prstGeom prst="rect">
                      <a:avLst/>
                    </a:prstGeom>
                    <a:noFill/>
                    <a:ln w="9525">
                      <a:noFill/>
                      <a:miter lim="800000"/>
                      <a:headEnd/>
                      <a:tailEnd/>
                    </a:ln>
                  </pic:spPr>
                </pic:pic>
              </a:graphicData>
            </a:graphic>
          </wp:anchor>
        </w:drawing>
      </w: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D42FE6" w:rsidP="00E9144E">
      <w:pPr>
        <w:pStyle w:val="xmsonormal"/>
        <w:spacing w:before="0" w:beforeAutospacing="0" w:after="0" w:afterAutospacing="0"/>
        <w:rPr>
          <w:rFonts w:asciiTheme="minorHAnsi" w:hAnsiTheme="minorHAnsi"/>
          <w:color w:val="000000"/>
        </w:rPr>
      </w:pPr>
      <w:r w:rsidRPr="00DA0378">
        <w:rPr>
          <w:rFonts w:asciiTheme="minorHAnsi" w:hAnsiTheme="minorHAnsi"/>
        </w:rPr>
        <w:pict>
          <v:oval id="_x0000_s1030" style="position:absolute;margin-left:198pt;margin-top:6.65pt;width:45pt;height:36pt;z-index:251664384;mso-wrap-distance-left:2.88pt;mso-wrap-distance-top:2.88pt;mso-wrap-distance-right:2.88pt;mso-wrap-distance-bottom:2.88pt" filled="f" strokeweight="2pt" o:cliptowrap="t">
            <v:shadow color="#ccc"/>
            <v:path insetpenok="f"/>
            <v:textbox inset="2.88pt,2.88pt,2.88pt,2.88pt"/>
          </v:oval>
        </w:pict>
      </w: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E9144E" w:rsidRPr="00DA0378" w:rsidRDefault="00E9144E" w:rsidP="00E9144E">
      <w:pPr>
        <w:pStyle w:val="xmsonormal"/>
        <w:spacing w:before="0" w:beforeAutospacing="0" w:after="0" w:afterAutospacing="0"/>
        <w:rPr>
          <w:rFonts w:asciiTheme="minorHAnsi" w:hAnsiTheme="minorHAnsi"/>
          <w:color w:val="000000"/>
        </w:rPr>
      </w:pPr>
    </w:p>
    <w:p w:rsidR="00765C61" w:rsidRDefault="00765C61" w:rsidP="00D42FE6">
      <w:pPr>
        <w:pStyle w:val="xmsonormal"/>
        <w:spacing w:before="0" w:beforeAutospacing="0" w:after="0" w:afterAutospacing="0"/>
        <w:ind w:firstLine="720"/>
        <w:rPr>
          <w:rFonts w:asciiTheme="minorHAnsi" w:hAnsiTheme="minorHAnsi"/>
          <w:color w:val="000000"/>
        </w:rPr>
      </w:pPr>
    </w:p>
    <w:p w:rsidR="00765C61" w:rsidRDefault="00765C61" w:rsidP="00D42FE6">
      <w:pPr>
        <w:pStyle w:val="xmsonormal"/>
        <w:spacing w:before="0" w:beforeAutospacing="0" w:after="0" w:afterAutospacing="0"/>
        <w:ind w:firstLine="720"/>
        <w:rPr>
          <w:rFonts w:asciiTheme="minorHAnsi" w:hAnsiTheme="minorHAnsi"/>
          <w:color w:val="000000"/>
        </w:rPr>
      </w:pPr>
    </w:p>
    <w:p w:rsidR="00765C61" w:rsidRDefault="00765C61" w:rsidP="00D42FE6">
      <w:pPr>
        <w:pStyle w:val="xmsonormal"/>
        <w:spacing w:before="0" w:beforeAutospacing="0" w:after="0" w:afterAutospacing="0"/>
        <w:ind w:firstLine="720"/>
        <w:rPr>
          <w:rFonts w:asciiTheme="minorHAnsi" w:hAnsiTheme="minorHAnsi"/>
          <w:color w:val="000000"/>
        </w:rPr>
      </w:pPr>
    </w:p>
    <w:p w:rsidR="00765C61" w:rsidRDefault="00765C61" w:rsidP="00D42FE6">
      <w:pPr>
        <w:pStyle w:val="xmsonormal"/>
        <w:spacing w:before="0" w:beforeAutospacing="0" w:after="0" w:afterAutospacing="0"/>
        <w:ind w:firstLine="720"/>
        <w:rPr>
          <w:rFonts w:asciiTheme="minorHAnsi" w:hAnsiTheme="minorHAnsi"/>
          <w:color w:val="000000"/>
        </w:rPr>
      </w:pPr>
    </w:p>
    <w:p w:rsidR="00765C61" w:rsidRDefault="00765C61" w:rsidP="00D42FE6">
      <w:pPr>
        <w:pStyle w:val="xmsonormal"/>
        <w:spacing w:before="0" w:beforeAutospacing="0" w:after="0" w:afterAutospacing="0"/>
        <w:ind w:firstLine="720"/>
        <w:rPr>
          <w:rFonts w:asciiTheme="minorHAnsi" w:hAnsiTheme="minorHAnsi"/>
          <w:color w:val="000000"/>
        </w:rPr>
      </w:pPr>
    </w:p>
    <w:p w:rsidR="00765C61" w:rsidRDefault="00765C61" w:rsidP="00D42FE6">
      <w:pPr>
        <w:pStyle w:val="xmsonormal"/>
        <w:spacing w:before="0" w:beforeAutospacing="0" w:after="0" w:afterAutospacing="0"/>
        <w:ind w:firstLine="720"/>
        <w:rPr>
          <w:rFonts w:asciiTheme="minorHAnsi" w:hAnsiTheme="minorHAnsi"/>
          <w:color w:val="000000"/>
        </w:rPr>
      </w:pPr>
    </w:p>
    <w:p w:rsidR="00E9144E" w:rsidRPr="00DA0378" w:rsidRDefault="00E9144E" w:rsidP="00D42FE6">
      <w:pPr>
        <w:pStyle w:val="xmsonormal"/>
        <w:spacing w:before="0" w:beforeAutospacing="0" w:after="0" w:afterAutospacing="0"/>
        <w:ind w:firstLine="720"/>
        <w:rPr>
          <w:rFonts w:asciiTheme="minorHAnsi" w:hAnsiTheme="minorHAnsi"/>
          <w:color w:val="000000"/>
        </w:rPr>
      </w:pPr>
      <w:r w:rsidRPr="00DA0378">
        <w:rPr>
          <w:rFonts w:asciiTheme="minorHAnsi" w:hAnsiTheme="minorHAnsi"/>
          <w:color w:val="000000"/>
        </w:rPr>
        <w:lastRenderedPageBreak/>
        <w:t>This should bring up a window that looks like this</w:t>
      </w:r>
      <w:r w:rsidR="007F1E0F" w:rsidRPr="00DA0378">
        <w:rPr>
          <w:rFonts w:asciiTheme="minorHAnsi" w:hAnsiTheme="minorHAnsi"/>
          <w:color w:val="000000"/>
        </w:rPr>
        <w:t>:</w:t>
      </w:r>
    </w:p>
    <w:p w:rsidR="00A732C2" w:rsidRPr="00DA0378" w:rsidRDefault="00A732C2" w:rsidP="00E9144E">
      <w:pPr>
        <w:pStyle w:val="xmsonormal"/>
        <w:spacing w:before="0" w:beforeAutospacing="0" w:after="0" w:afterAutospacing="0"/>
        <w:ind w:firstLine="720"/>
        <w:rPr>
          <w:rFonts w:asciiTheme="minorHAnsi" w:hAnsiTheme="minorHAnsi"/>
          <w:color w:val="000000"/>
        </w:rPr>
      </w:pPr>
    </w:p>
    <w:p w:rsidR="00A732C2" w:rsidRPr="00DA0378" w:rsidRDefault="00B63ED9" w:rsidP="00E9144E">
      <w:pPr>
        <w:pStyle w:val="xmsonormal"/>
        <w:spacing w:before="0" w:beforeAutospacing="0" w:after="0" w:afterAutospacing="0"/>
        <w:ind w:firstLine="720"/>
        <w:rPr>
          <w:rFonts w:asciiTheme="minorHAnsi" w:hAnsiTheme="minorHAnsi"/>
          <w:color w:val="000000"/>
        </w:rPr>
      </w:pPr>
      <w:r w:rsidRPr="00DA0378">
        <w:rPr>
          <w:rFonts w:asciiTheme="minorHAnsi" w:hAnsiTheme="minorHAnsi"/>
          <w:noProof/>
          <w:color w:val="000000"/>
        </w:rPr>
        <w:pict>
          <v:line id="_x0000_s1047" style="position:absolute;left:0;text-align:left;flip:x y;z-index:251693056;mso-wrap-distance-left:2.88pt;mso-wrap-distance-top:2.88pt;mso-wrap-distance-right:2.88pt;mso-wrap-distance-bottom:2.88pt" from="104.25pt,182.45pt" to="178.5pt,196.85pt" strokeweight="11.25pt" o:cliptowrap="t">
            <v:stroke endarrow="block"/>
            <v:shadow color="#ccc"/>
            <v:path insetpenok="f"/>
          </v:line>
        </w:pict>
      </w:r>
      <w:r w:rsidR="00A732C2" w:rsidRPr="00DA0378">
        <w:rPr>
          <w:rFonts w:asciiTheme="minorHAnsi" w:hAnsiTheme="minorHAnsi"/>
          <w:noProof/>
          <w:color w:val="000000"/>
        </w:rPr>
        <w:drawing>
          <wp:inline distT="0" distB="0" distL="0" distR="0">
            <wp:extent cx="3190875" cy="3268431"/>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srcRect l="7372" t="14103" r="46474" b="10256"/>
                    <a:stretch>
                      <a:fillRect/>
                    </a:stretch>
                  </pic:blipFill>
                  <pic:spPr bwMode="auto">
                    <a:xfrm>
                      <a:off x="0" y="0"/>
                      <a:ext cx="3190875" cy="3268431"/>
                    </a:xfrm>
                    <a:prstGeom prst="rect">
                      <a:avLst/>
                    </a:prstGeom>
                    <a:noFill/>
                    <a:ln w="9525">
                      <a:noFill/>
                      <a:miter lim="800000"/>
                      <a:headEnd/>
                      <a:tailEnd/>
                    </a:ln>
                  </pic:spPr>
                </pic:pic>
              </a:graphicData>
            </a:graphic>
          </wp:inline>
        </w:drawing>
      </w:r>
    </w:p>
    <w:p w:rsidR="00A732C2" w:rsidRPr="00DA0378" w:rsidRDefault="00A732C2" w:rsidP="00E9144E">
      <w:pPr>
        <w:pStyle w:val="xmsonormal"/>
        <w:spacing w:before="0" w:beforeAutospacing="0" w:after="0" w:afterAutospacing="0"/>
        <w:ind w:firstLine="720"/>
        <w:rPr>
          <w:rFonts w:asciiTheme="minorHAnsi" w:hAnsiTheme="minorHAnsi"/>
          <w:color w:val="000000"/>
        </w:rPr>
      </w:pPr>
    </w:p>
    <w:p w:rsidR="00A732C2" w:rsidRPr="00DA0378" w:rsidRDefault="00A732C2" w:rsidP="00A732C2">
      <w:pPr>
        <w:pStyle w:val="xmsonormal"/>
        <w:numPr>
          <w:ilvl w:val="0"/>
          <w:numId w:val="5"/>
        </w:numPr>
        <w:spacing w:before="0" w:beforeAutospacing="0" w:after="0" w:afterAutospacing="0"/>
        <w:rPr>
          <w:rFonts w:asciiTheme="minorHAnsi" w:hAnsiTheme="minorHAnsi"/>
          <w:color w:val="000000"/>
        </w:rPr>
      </w:pPr>
      <w:r w:rsidRPr="00DA0378">
        <w:rPr>
          <w:rFonts w:asciiTheme="minorHAnsi" w:hAnsiTheme="minorHAnsi"/>
          <w:color w:val="000000"/>
        </w:rPr>
        <w:t xml:space="preserve"> Now Click on “My Network Places”</w:t>
      </w:r>
    </w:p>
    <w:p w:rsidR="00A732C2" w:rsidRPr="00DA0378" w:rsidRDefault="00A732C2" w:rsidP="00E9144E">
      <w:pPr>
        <w:pStyle w:val="xmsonormal"/>
        <w:spacing w:before="0" w:beforeAutospacing="0" w:after="0" w:afterAutospacing="0"/>
        <w:ind w:firstLine="720"/>
        <w:rPr>
          <w:rFonts w:asciiTheme="minorHAnsi" w:hAnsiTheme="minorHAnsi"/>
          <w:color w:val="000000"/>
        </w:rPr>
      </w:pPr>
    </w:p>
    <w:p w:rsidR="007F1E0F" w:rsidRPr="00DA0378" w:rsidRDefault="00A732C2" w:rsidP="00E9144E">
      <w:pPr>
        <w:pStyle w:val="xmsonormal"/>
        <w:spacing w:before="0" w:beforeAutospacing="0" w:after="0" w:afterAutospacing="0"/>
        <w:ind w:firstLine="720"/>
        <w:rPr>
          <w:rFonts w:asciiTheme="minorHAnsi" w:hAnsiTheme="minorHAnsi"/>
          <w:color w:val="000000"/>
        </w:rPr>
      </w:pPr>
      <w:r w:rsidRPr="00DA0378">
        <w:rPr>
          <w:rFonts w:asciiTheme="minorHAnsi" w:hAnsiTheme="minorHAnsi"/>
          <w:color w:val="000000"/>
        </w:rPr>
        <w:t>And this window should appear:</w:t>
      </w:r>
    </w:p>
    <w:p w:rsidR="007F1E0F" w:rsidRPr="00DA0378" w:rsidRDefault="007F1E0F" w:rsidP="00E9144E">
      <w:pPr>
        <w:pStyle w:val="xmsonormal"/>
        <w:spacing w:before="0" w:beforeAutospacing="0" w:after="0" w:afterAutospacing="0"/>
        <w:ind w:firstLine="720"/>
        <w:rPr>
          <w:rFonts w:asciiTheme="minorHAnsi" w:hAnsiTheme="minorHAnsi"/>
          <w:color w:val="000000"/>
        </w:rPr>
      </w:pPr>
    </w:p>
    <w:p w:rsidR="007F1E0F" w:rsidRPr="00DA0378" w:rsidRDefault="007F1E0F" w:rsidP="00E9144E">
      <w:pPr>
        <w:pStyle w:val="xmsonormal"/>
        <w:spacing w:before="0" w:beforeAutospacing="0" w:after="0" w:afterAutospacing="0"/>
        <w:ind w:firstLine="720"/>
        <w:rPr>
          <w:rFonts w:asciiTheme="minorHAnsi" w:hAnsiTheme="minorHAnsi"/>
          <w:color w:val="000000"/>
        </w:rPr>
      </w:pPr>
      <w:r w:rsidRPr="00DA0378">
        <w:rPr>
          <w:rFonts w:asciiTheme="minorHAnsi" w:hAnsiTheme="minorHAnsi"/>
          <w:noProof/>
          <w:color w:val="000000"/>
        </w:rPr>
        <w:drawing>
          <wp:inline distT="0" distB="0" distL="0" distR="0">
            <wp:extent cx="3238500" cy="244133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srcRect l="7372" t="14103" r="30128" b="10513"/>
                    <a:stretch>
                      <a:fillRect/>
                    </a:stretch>
                  </pic:blipFill>
                  <pic:spPr bwMode="auto">
                    <a:xfrm>
                      <a:off x="0" y="0"/>
                      <a:ext cx="3238500" cy="2441331"/>
                    </a:xfrm>
                    <a:prstGeom prst="rect">
                      <a:avLst/>
                    </a:prstGeom>
                    <a:noFill/>
                    <a:ln w="9525">
                      <a:noFill/>
                      <a:miter lim="800000"/>
                      <a:headEnd/>
                      <a:tailEnd/>
                    </a:ln>
                  </pic:spPr>
                </pic:pic>
              </a:graphicData>
            </a:graphic>
          </wp:inline>
        </w:drawing>
      </w:r>
    </w:p>
    <w:p w:rsidR="007F1E0F" w:rsidRPr="00DA0378" w:rsidRDefault="007F1E0F" w:rsidP="00E9144E">
      <w:pPr>
        <w:pStyle w:val="xmsonormal"/>
        <w:spacing w:before="0" w:beforeAutospacing="0" w:after="0" w:afterAutospacing="0"/>
        <w:ind w:firstLine="720"/>
        <w:rPr>
          <w:rFonts w:asciiTheme="minorHAnsi" w:hAnsiTheme="minorHAnsi"/>
          <w:color w:val="000000"/>
        </w:rPr>
      </w:pPr>
    </w:p>
    <w:p w:rsidR="00970B2E" w:rsidRPr="00DA0378" w:rsidRDefault="00970B2E" w:rsidP="00E9144E">
      <w:pPr>
        <w:pStyle w:val="xmsonormal"/>
        <w:spacing w:before="0" w:beforeAutospacing="0" w:after="0" w:afterAutospacing="0"/>
        <w:ind w:firstLine="720"/>
        <w:rPr>
          <w:rFonts w:asciiTheme="minorHAnsi" w:hAnsiTheme="minorHAnsi"/>
          <w:color w:val="000000"/>
        </w:rPr>
      </w:pPr>
    </w:p>
    <w:p w:rsidR="00970B2E" w:rsidRPr="00DA0378" w:rsidRDefault="00970B2E" w:rsidP="00E9144E">
      <w:pPr>
        <w:pStyle w:val="xmsonormal"/>
        <w:spacing w:before="0" w:beforeAutospacing="0" w:after="0" w:afterAutospacing="0"/>
        <w:ind w:firstLine="720"/>
        <w:rPr>
          <w:rFonts w:asciiTheme="minorHAnsi" w:hAnsiTheme="minorHAnsi"/>
          <w:color w:val="000000"/>
        </w:rPr>
      </w:pPr>
    </w:p>
    <w:p w:rsidR="00970B2E" w:rsidRPr="00DA0378" w:rsidRDefault="00970B2E" w:rsidP="00E9144E">
      <w:pPr>
        <w:pStyle w:val="xmsonormal"/>
        <w:spacing w:before="0" w:beforeAutospacing="0" w:after="0" w:afterAutospacing="0"/>
        <w:ind w:firstLine="720"/>
        <w:rPr>
          <w:rFonts w:asciiTheme="minorHAnsi" w:hAnsiTheme="minorHAnsi"/>
          <w:color w:val="000000"/>
        </w:rPr>
      </w:pPr>
    </w:p>
    <w:p w:rsidR="00970B2E" w:rsidRPr="00DA0378" w:rsidRDefault="00970B2E" w:rsidP="00E9144E">
      <w:pPr>
        <w:pStyle w:val="xmsonormal"/>
        <w:spacing w:before="0" w:beforeAutospacing="0" w:after="0" w:afterAutospacing="0"/>
        <w:ind w:firstLine="720"/>
        <w:rPr>
          <w:rFonts w:asciiTheme="minorHAnsi" w:hAnsiTheme="minorHAnsi"/>
          <w:color w:val="000000"/>
        </w:rPr>
      </w:pPr>
    </w:p>
    <w:p w:rsidR="00970B2E" w:rsidRPr="00DA0378" w:rsidRDefault="00970B2E" w:rsidP="00E9144E">
      <w:pPr>
        <w:pStyle w:val="xmsonormal"/>
        <w:spacing w:before="0" w:beforeAutospacing="0" w:after="0" w:afterAutospacing="0"/>
        <w:ind w:firstLine="720"/>
        <w:rPr>
          <w:rFonts w:asciiTheme="minorHAnsi" w:hAnsiTheme="minorHAnsi"/>
          <w:color w:val="000000"/>
        </w:rPr>
      </w:pPr>
    </w:p>
    <w:p w:rsidR="00970B2E" w:rsidRPr="00DA0378" w:rsidRDefault="00970B2E" w:rsidP="00E9144E">
      <w:pPr>
        <w:pStyle w:val="xmsonormal"/>
        <w:spacing w:before="0" w:beforeAutospacing="0" w:after="0" w:afterAutospacing="0"/>
        <w:ind w:firstLine="720"/>
        <w:rPr>
          <w:rFonts w:asciiTheme="minorHAnsi" w:hAnsiTheme="minorHAnsi"/>
          <w:color w:val="000000"/>
        </w:rPr>
      </w:pPr>
    </w:p>
    <w:p w:rsidR="00970B2E" w:rsidRPr="00DA0378" w:rsidRDefault="00970B2E" w:rsidP="00E9144E">
      <w:pPr>
        <w:pStyle w:val="xmsonormal"/>
        <w:spacing w:before="0" w:beforeAutospacing="0" w:after="0" w:afterAutospacing="0"/>
        <w:ind w:firstLine="720"/>
        <w:rPr>
          <w:rFonts w:asciiTheme="minorHAnsi" w:hAnsiTheme="minorHAnsi"/>
          <w:color w:val="000000"/>
        </w:rPr>
      </w:pPr>
    </w:p>
    <w:p w:rsidR="00970B2E" w:rsidRPr="00DA0378" w:rsidRDefault="00970B2E" w:rsidP="00E9144E">
      <w:pPr>
        <w:pStyle w:val="xmsonormal"/>
        <w:spacing w:before="0" w:beforeAutospacing="0" w:after="0" w:afterAutospacing="0"/>
        <w:ind w:firstLine="720"/>
        <w:rPr>
          <w:rFonts w:asciiTheme="minorHAnsi" w:hAnsiTheme="minorHAnsi"/>
          <w:color w:val="000000"/>
        </w:rPr>
      </w:pPr>
    </w:p>
    <w:p w:rsidR="007F1E0F" w:rsidRPr="00DA0378" w:rsidRDefault="007F1E0F" w:rsidP="007F1E0F">
      <w:pPr>
        <w:pStyle w:val="ListParagraph"/>
        <w:numPr>
          <w:ilvl w:val="0"/>
          <w:numId w:val="5"/>
        </w:numPr>
        <w:rPr>
          <w:sz w:val="24"/>
          <w:szCs w:val="24"/>
        </w:rPr>
      </w:pPr>
      <w:r w:rsidRPr="00DA0378">
        <w:rPr>
          <w:sz w:val="24"/>
          <w:szCs w:val="24"/>
        </w:rPr>
        <w:t>Next Click on “</w:t>
      </w:r>
      <w:r w:rsidR="00A00322" w:rsidRPr="00DA0378">
        <w:rPr>
          <w:sz w:val="24"/>
          <w:szCs w:val="24"/>
        </w:rPr>
        <w:t xml:space="preserve">Add a Network Place”      </w:t>
      </w:r>
      <w:r w:rsidR="00A00322" w:rsidRPr="00DA0378">
        <w:rPr>
          <w:noProof/>
          <w:sz w:val="24"/>
          <w:szCs w:val="24"/>
        </w:rPr>
        <w:t xml:space="preserve"> </w:t>
      </w:r>
    </w:p>
    <w:p w:rsidR="00A00322" w:rsidRDefault="00B63ED9" w:rsidP="00A00322">
      <w:pPr>
        <w:ind w:left="720"/>
        <w:rPr>
          <w:sz w:val="24"/>
          <w:szCs w:val="24"/>
        </w:rPr>
      </w:pPr>
      <w:r w:rsidRPr="00DA0378">
        <w:rPr>
          <w:sz w:val="24"/>
          <w:szCs w:val="24"/>
        </w:rPr>
        <w:pict>
          <v:line id="_x0000_s1041" style="position:absolute;left:0;text-align:left;z-index:251685888;mso-wrap-distance-left:2.88pt;mso-wrap-distance-top:2.88pt;mso-wrap-distance-right:2.88pt;mso-wrap-distance-bottom:2.88pt" from="34.5pt,42.35pt" to="105pt,61.5pt" strokecolor="black [0]" strokeweight="6pt" o:cliptowrap="t">
            <v:stroke endarrow="block">
              <o:left v:ext="view" color="black [0]"/>
              <o:top v:ext="view" color="black [0]"/>
              <o:right v:ext="view" color="black [0]"/>
              <o:bottom v:ext="view" color="black [0]"/>
              <o:column v:ext="view" color="black [0]"/>
            </v:stroke>
            <v:shadow color="#ccc"/>
          </v:line>
        </w:pict>
      </w:r>
      <w:r w:rsidR="00A00322" w:rsidRPr="00DA0378">
        <w:rPr>
          <w:sz w:val="24"/>
          <w:szCs w:val="24"/>
        </w:rPr>
        <w:t xml:space="preserve">                     </w:t>
      </w:r>
      <w:r w:rsidR="00A00322" w:rsidRPr="00DA0378">
        <w:rPr>
          <w:noProof/>
          <w:sz w:val="24"/>
          <w:szCs w:val="24"/>
        </w:rPr>
        <w:drawing>
          <wp:inline distT="0" distB="0" distL="0" distR="0">
            <wp:extent cx="1543050" cy="2143125"/>
            <wp:effectExtent l="19050" t="0" r="0" b="0"/>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l="7051" t="14359" r="66987" b="27949"/>
                    <a:stretch>
                      <a:fillRect/>
                    </a:stretch>
                  </pic:blipFill>
                  <pic:spPr bwMode="auto">
                    <a:xfrm>
                      <a:off x="0" y="0"/>
                      <a:ext cx="1543050" cy="2143125"/>
                    </a:xfrm>
                    <a:prstGeom prst="rect">
                      <a:avLst/>
                    </a:prstGeom>
                    <a:noFill/>
                    <a:ln w="9525">
                      <a:noFill/>
                      <a:miter lim="800000"/>
                      <a:headEnd/>
                      <a:tailEnd/>
                    </a:ln>
                  </pic:spPr>
                </pic:pic>
              </a:graphicData>
            </a:graphic>
          </wp:inline>
        </w:drawing>
      </w:r>
    </w:p>
    <w:p w:rsidR="00B17A61" w:rsidRDefault="00B17A61" w:rsidP="00A00322">
      <w:pPr>
        <w:ind w:left="720"/>
        <w:rPr>
          <w:sz w:val="24"/>
          <w:szCs w:val="24"/>
        </w:rPr>
      </w:pPr>
    </w:p>
    <w:p w:rsidR="00B17A61" w:rsidRPr="00DA0378" w:rsidRDefault="00B17A61" w:rsidP="00A00322">
      <w:pPr>
        <w:ind w:left="720"/>
        <w:rPr>
          <w:sz w:val="24"/>
          <w:szCs w:val="24"/>
        </w:rPr>
      </w:pPr>
    </w:p>
    <w:p w:rsidR="00A00322" w:rsidRPr="00DA0378" w:rsidRDefault="00A00322" w:rsidP="00A00322">
      <w:pPr>
        <w:pStyle w:val="ListParagraph"/>
        <w:numPr>
          <w:ilvl w:val="0"/>
          <w:numId w:val="5"/>
        </w:numPr>
        <w:rPr>
          <w:sz w:val="24"/>
          <w:szCs w:val="24"/>
        </w:rPr>
      </w:pPr>
      <w:r w:rsidRPr="00DA0378">
        <w:rPr>
          <w:sz w:val="24"/>
          <w:szCs w:val="24"/>
        </w:rPr>
        <w:t>A new screen will appear, click Next</w:t>
      </w:r>
    </w:p>
    <w:p w:rsidR="00A00322" w:rsidRPr="00DA0378" w:rsidRDefault="00A00322" w:rsidP="00A00322">
      <w:pPr>
        <w:pStyle w:val="ListParagraph"/>
        <w:rPr>
          <w:sz w:val="24"/>
          <w:szCs w:val="24"/>
        </w:rPr>
      </w:pPr>
      <w:r w:rsidRPr="00DA0378">
        <w:rPr>
          <w:noProof/>
          <w:sz w:val="24"/>
          <w:szCs w:val="24"/>
        </w:rPr>
        <w:drawing>
          <wp:inline distT="0" distB="0" distL="0" distR="0">
            <wp:extent cx="2619375" cy="21717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srcRect l="10417" t="21538" r="45513" b="20000"/>
                    <a:stretch>
                      <a:fillRect/>
                    </a:stretch>
                  </pic:blipFill>
                  <pic:spPr bwMode="auto">
                    <a:xfrm>
                      <a:off x="0" y="0"/>
                      <a:ext cx="2619375" cy="2171700"/>
                    </a:xfrm>
                    <a:prstGeom prst="rect">
                      <a:avLst/>
                    </a:prstGeom>
                    <a:noFill/>
                    <a:ln w="9525">
                      <a:noFill/>
                      <a:miter lim="800000"/>
                      <a:headEnd/>
                      <a:tailEnd/>
                    </a:ln>
                  </pic:spPr>
                </pic:pic>
              </a:graphicData>
            </a:graphic>
          </wp:inline>
        </w:drawing>
      </w:r>
    </w:p>
    <w:p w:rsidR="00D42FE6" w:rsidRDefault="00D42FE6">
      <w:pPr>
        <w:rPr>
          <w:sz w:val="24"/>
          <w:szCs w:val="24"/>
        </w:rPr>
      </w:pPr>
      <w:r>
        <w:rPr>
          <w:sz w:val="24"/>
          <w:szCs w:val="24"/>
        </w:rPr>
        <w:br w:type="page"/>
      </w:r>
    </w:p>
    <w:p w:rsidR="00970B2E" w:rsidRPr="00DA0378" w:rsidRDefault="00970B2E" w:rsidP="00A00322">
      <w:pPr>
        <w:pStyle w:val="ListParagraph"/>
        <w:rPr>
          <w:sz w:val="24"/>
          <w:szCs w:val="24"/>
        </w:rPr>
      </w:pPr>
    </w:p>
    <w:p w:rsidR="00D42FE6" w:rsidRDefault="00A00322" w:rsidP="00A00322">
      <w:pPr>
        <w:pStyle w:val="ListParagraph"/>
        <w:numPr>
          <w:ilvl w:val="0"/>
          <w:numId w:val="5"/>
        </w:numPr>
        <w:rPr>
          <w:sz w:val="24"/>
          <w:szCs w:val="24"/>
        </w:rPr>
      </w:pPr>
      <w:r w:rsidRPr="00D42FE6">
        <w:rPr>
          <w:sz w:val="24"/>
          <w:szCs w:val="24"/>
        </w:rPr>
        <w:t>Click Next again.</w:t>
      </w:r>
    </w:p>
    <w:p w:rsidR="00A00322" w:rsidRPr="00D42FE6" w:rsidRDefault="00A00322" w:rsidP="00D42FE6">
      <w:pPr>
        <w:pStyle w:val="ListParagraph"/>
        <w:rPr>
          <w:sz w:val="24"/>
          <w:szCs w:val="24"/>
        </w:rPr>
      </w:pPr>
      <w:r w:rsidRPr="00DA0378">
        <w:rPr>
          <w:noProof/>
          <w:sz w:val="24"/>
          <w:szCs w:val="24"/>
        </w:rPr>
        <w:drawing>
          <wp:inline distT="0" distB="0" distL="0" distR="0">
            <wp:extent cx="2638425" cy="21621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srcRect l="10096" t="21538" r="45513" b="20257"/>
                    <a:stretch>
                      <a:fillRect/>
                    </a:stretch>
                  </pic:blipFill>
                  <pic:spPr bwMode="auto">
                    <a:xfrm>
                      <a:off x="0" y="0"/>
                      <a:ext cx="2638425" cy="2162175"/>
                    </a:xfrm>
                    <a:prstGeom prst="rect">
                      <a:avLst/>
                    </a:prstGeom>
                    <a:noFill/>
                    <a:ln w="9525">
                      <a:noFill/>
                      <a:miter lim="800000"/>
                      <a:headEnd/>
                      <a:tailEnd/>
                    </a:ln>
                  </pic:spPr>
                </pic:pic>
              </a:graphicData>
            </a:graphic>
          </wp:inline>
        </w:drawing>
      </w:r>
    </w:p>
    <w:p w:rsidR="00970B2E" w:rsidRPr="00DA0378" w:rsidRDefault="00970B2E" w:rsidP="00A00322">
      <w:pPr>
        <w:pStyle w:val="ListParagraph"/>
        <w:rPr>
          <w:sz w:val="24"/>
          <w:szCs w:val="24"/>
        </w:rPr>
      </w:pPr>
    </w:p>
    <w:p w:rsidR="00A00322" w:rsidRPr="00DA0378" w:rsidRDefault="00A00322" w:rsidP="00A00322">
      <w:pPr>
        <w:pStyle w:val="ListParagraph"/>
        <w:numPr>
          <w:ilvl w:val="0"/>
          <w:numId w:val="5"/>
        </w:numPr>
        <w:rPr>
          <w:sz w:val="24"/>
          <w:szCs w:val="24"/>
        </w:rPr>
      </w:pPr>
      <w:r w:rsidRPr="00DA0378">
        <w:rPr>
          <w:sz w:val="24"/>
          <w:szCs w:val="24"/>
        </w:rPr>
        <w:t xml:space="preserve">Type </w:t>
      </w:r>
      <w:hyperlink r:id="rId36" w:history="1">
        <w:r w:rsidRPr="00DA0378">
          <w:rPr>
            <w:rStyle w:val="Hyperlink"/>
            <w:sz w:val="24"/>
            <w:szCs w:val="24"/>
          </w:rPr>
          <w:t>\\fs1\SGA</w:t>
        </w:r>
      </w:hyperlink>
      <w:r w:rsidRPr="00DA0378">
        <w:rPr>
          <w:sz w:val="24"/>
          <w:szCs w:val="24"/>
        </w:rPr>
        <w:t xml:space="preserve"> in the box labeled internet or network address and click Next:</w:t>
      </w:r>
    </w:p>
    <w:p w:rsidR="00A00322" w:rsidRPr="00D42FE6" w:rsidRDefault="00B63ED9" w:rsidP="00D42FE6">
      <w:pPr>
        <w:pStyle w:val="ListParagraph"/>
        <w:rPr>
          <w:sz w:val="24"/>
          <w:szCs w:val="24"/>
        </w:rPr>
      </w:pPr>
      <w:r w:rsidRPr="00DA0378">
        <w:rPr>
          <w:noProof/>
          <w:sz w:val="24"/>
          <w:szCs w:val="24"/>
        </w:rPr>
        <w:pict>
          <v:line id="_x0000_s1045" style="position:absolute;left:0;text-align:left;flip:y;z-index:251691008;mso-wrap-distance-left:2.88pt;mso-wrap-distance-top:2.88pt;mso-wrap-distance-right:2.88pt;mso-wrap-distance-bottom:2.88pt" from="-5.25pt,64.65pt" to="42.75pt,70.65pt" strokeweight="6pt" o:cliptowrap="t">
            <v:stroke endarrow="block"/>
            <v:shadow color="#ccc"/>
          </v:line>
        </w:pict>
      </w:r>
      <w:r w:rsidR="00A00322" w:rsidRPr="00DA0378">
        <w:rPr>
          <w:noProof/>
          <w:sz w:val="24"/>
          <w:szCs w:val="24"/>
        </w:rPr>
        <w:drawing>
          <wp:inline distT="0" distB="0" distL="0" distR="0">
            <wp:extent cx="2619375" cy="21812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srcRect l="10096" t="21282" r="45833" b="20000"/>
                    <a:stretch>
                      <a:fillRect/>
                    </a:stretch>
                  </pic:blipFill>
                  <pic:spPr bwMode="auto">
                    <a:xfrm>
                      <a:off x="0" y="0"/>
                      <a:ext cx="2619375" cy="2181225"/>
                    </a:xfrm>
                    <a:prstGeom prst="rect">
                      <a:avLst/>
                    </a:prstGeom>
                    <a:noFill/>
                    <a:ln w="9525">
                      <a:noFill/>
                      <a:miter lim="800000"/>
                      <a:headEnd/>
                      <a:tailEnd/>
                    </a:ln>
                  </pic:spPr>
                </pic:pic>
              </a:graphicData>
            </a:graphic>
          </wp:inline>
        </w:drawing>
      </w:r>
    </w:p>
    <w:p w:rsidR="00A00322" w:rsidRPr="00DA0378" w:rsidRDefault="00A00322" w:rsidP="00A00322">
      <w:pPr>
        <w:pStyle w:val="ListParagraph"/>
        <w:numPr>
          <w:ilvl w:val="0"/>
          <w:numId w:val="5"/>
        </w:numPr>
        <w:rPr>
          <w:sz w:val="24"/>
          <w:szCs w:val="24"/>
        </w:rPr>
      </w:pPr>
      <w:r w:rsidRPr="00DA0378">
        <w:rPr>
          <w:sz w:val="24"/>
          <w:szCs w:val="24"/>
        </w:rPr>
        <w:t>Click next one last time</w:t>
      </w:r>
      <w:r w:rsidR="00970B2E" w:rsidRPr="00DA0378">
        <w:rPr>
          <w:sz w:val="24"/>
          <w:szCs w:val="24"/>
        </w:rPr>
        <w:t>.</w:t>
      </w:r>
    </w:p>
    <w:p w:rsidR="00EB0E89" w:rsidRPr="00DA0378" w:rsidRDefault="00A00322" w:rsidP="00EB0E89">
      <w:pPr>
        <w:pStyle w:val="ListParagraph"/>
        <w:numPr>
          <w:ilvl w:val="0"/>
          <w:numId w:val="5"/>
        </w:numPr>
        <w:rPr>
          <w:sz w:val="24"/>
          <w:szCs w:val="24"/>
        </w:rPr>
      </w:pPr>
      <w:r w:rsidRPr="00DA0378">
        <w:rPr>
          <w:sz w:val="24"/>
          <w:szCs w:val="24"/>
        </w:rPr>
        <w:t>And finally click Finish</w:t>
      </w:r>
      <w:r w:rsidR="00970B2E" w:rsidRPr="00DA0378">
        <w:rPr>
          <w:sz w:val="24"/>
          <w:szCs w:val="24"/>
        </w:rPr>
        <w:t>.</w:t>
      </w:r>
    </w:p>
    <w:p w:rsidR="00EB0E89" w:rsidRPr="00DA0378" w:rsidRDefault="003552DF" w:rsidP="00EB0E89">
      <w:pPr>
        <w:pStyle w:val="ListParagraph"/>
        <w:rPr>
          <w:sz w:val="24"/>
          <w:szCs w:val="24"/>
        </w:rPr>
      </w:pPr>
      <w:r w:rsidRPr="00DA0378">
        <w:rPr>
          <w:noProof/>
          <w:sz w:val="24"/>
          <w:szCs w:val="24"/>
        </w:rPr>
        <w:drawing>
          <wp:inline distT="0" distB="0" distL="0" distR="0">
            <wp:extent cx="3190875" cy="1870773"/>
            <wp:effectExtent l="1905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13141" t="8761" r="19071" b="38248"/>
                    <a:stretch>
                      <a:fillRect/>
                    </a:stretch>
                  </pic:blipFill>
                  <pic:spPr bwMode="auto">
                    <a:xfrm>
                      <a:off x="0" y="0"/>
                      <a:ext cx="3190875" cy="1870773"/>
                    </a:xfrm>
                    <a:prstGeom prst="rect">
                      <a:avLst/>
                    </a:prstGeom>
                    <a:noFill/>
                    <a:ln w="9525">
                      <a:noFill/>
                      <a:miter lim="800000"/>
                      <a:headEnd/>
                      <a:tailEnd/>
                    </a:ln>
                  </pic:spPr>
                </pic:pic>
              </a:graphicData>
            </a:graphic>
          </wp:inline>
        </w:drawing>
      </w:r>
    </w:p>
    <w:p w:rsidR="00970B2E" w:rsidRPr="00DA0378" w:rsidRDefault="00970B2E" w:rsidP="00EB0E89">
      <w:pPr>
        <w:pStyle w:val="ListParagraph"/>
        <w:rPr>
          <w:sz w:val="24"/>
          <w:szCs w:val="24"/>
        </w:rPr>
      </w:pPr>
    </w:p>
    <w:p w:rsidR="00970B2E" w:rsidRPr="00DA0378" w:rsidRDefault="00970B2E">
      <w:pPr>
        <w:rPr>
          <w:sz w:val="24"/>
          <w:szCs w:val="24"/>
        </w:rPr>
      </w:pPr>
      <w:r w:rsidRPr="00DA0378">
        <w:rPr>
          <w:sz w:val="24"/>
          <w:szCs w:val="24"/>
        </w:rPr>
        <w:br w:type="page"/>
      </w:r>
    </w:p>
    <w:p w:rsidR="00E9144E" w:rsidRPr="00DA0378" w:rsidRDefault="003552DF" w:rsidP="003552DF">
      <w:pPr>
        <w:pStyle w:val="xmsonormal"/>
        <w:spacing w:before="0" w:beforeAutospacing="0" w:after="0" w:afterAutospacing="0"/>
        <w:rPr>
          <w:rFonts w:asciiTheme="minorHAnsi" w:hAnsiTheme="minorHAnsi"/>
          <w:b/>
        </w:rPr>
      </w:pPr>
      <w:r w:rsidRPr="00DA0378">
        <w:rPr>
          <w:rFonts w:asciiTheme="minorHAnsi" w:hAnsiTheme="minorHAnsi"/>
          <w:b/>
        </w:rPr>
        <w:lastRenderedPageBreak/>
        <w:t>Now if you want to make the SGA Network Drive easier to find do the following:</w:t>
      </w:r>
    </w:p>
    <w:p w:rsidR="003552DF" w:rsidRPr="00DA0378" w:rsidRDefault="003552DF" w:rsidP="003552DF">
      <w:pPr>
        <w:pStyle w:val="xmsonormal"/>
        <w:spacing w:before="0" w:beforeAutospacing="0" w:after="0" w:afterAutospacing="0"/>
        <w:rPr>
          <w:rFonts w:asciiTheme="minorHAnsi" w:hAnsiTheme="minorHAnsi"/>
          <w:b/>
        </w:rPr>
      </w:pPr>
    </w:p>
    <w:p w:rsidR="00A732C2" w:rsidRPr="00DA0378" w:rsidRDefault="00A732C2" w:rsidP="00A732C2">
      <w:pPr>
        <w:pStyle w:val="ListParagraph"/>
        <w:numPr>
          <w:ilvl w:val="0"/>
          <w:numId w:val="7"/>
        </w:numPr>
        <w:rPr>
          <w:sz w:val="24"/>
          <w:szCs w:val="24"/>
        </w:rPr>
      </w:pPr>
      <w:r w:rsidRPr="00DA0378">
        <w:rPr>
          <w:sz w:val="24"/>
          <w:szCs w:val="24"/>
        </w:rPr>
        <w:t>Go to Network Places in the Control Panel (See above directions)</w:t>
      </w:r>
    </w:p>
    <w:p w:rsidR="00A732C2" w:rsidRPr="00DA0378" w:rsidRDefault="00D42FE6" w:rsidP="00A732C2">
      <w:pPr>
        <w:ind w:left="720"/>
        <w:rPr>
          <w:sz w:val="24"/>
          <w:szCs w:val="24"/>
        </w:rPr>
      </w:pPr>
      <w:r>
        <w:rPr>
          <w:noProof/>
          <w:sz w:val="24"/>
          <w:szCs w:val="24"/>
        </w:rPr>
        <w:pict>
          <v:line id="_x0000_s1051" style="position:absolute;left:0;text-align:left;flip:x;z-index:251702272;mso-wrap-distance-left:2.88pt;mso-wrap-distance-top:2.88pt;mso-wrap-distance-right:2.88pt;mso-wrap-distance-bottom:2.88pt" from="300.75pt,147.2pt" to="335.25pt,175.6pt" strokecolor="black [0]" strokeweight="6pt" o:cliptowrap="t">
            <v:stroke endarrow="block">
              <o:left v:ext="view" color="black [0]"/>
              <o:top v:ext="view" color="black [0]"/>
              <o:right v:ext="view" color="black [0]"/>
              <o:bottom v:ext="view" color="black [0]"/>
              <o:column v:ext="view" color="black [0]"/>
            </v:stroke>
            <v:shadow color="#ccc"/>
          </v:line>
        </w:pict>
      </w:r>
      <w:r w:rsidR="00B63ED9" w:rsidRPr="00DA0378">
        <w:rPr>
          <w:noProof/>
          <w:sz w:val="24"/>
          <w:szCs w:val="24"/>
        </w:rPr>
        <w:pict>
          <v:line id="_x0000_s1046" style="position:absolute;left:0;text-align:left;z-index:251692032;mso-wrap-distance-left:2.88pt;mso-wrap-distance-top:2.88pt;mso-wrap-distance-right:2.88pt;mso-wrap-distance-bottom:2.88pt" from="117pt,94.7pt" to="187.5pt,113.85pt" strokecolor="black [0]" strokeweight="6pt" o:cliptowrap="t">
            <v:stroke endarrow="block">
              <o:left v:ext="view" color="black [0]"/>
              <o:top v:ext="view" color="black [0]"/>
              <o:right v:ext="view" color="black [0]"/>
              <o:bottom v:ext="view" color="black [0]"/>
              <o:column v:ext="view" color="black [0]"/>
            </v:stroke>
            <v:shadow color="#ccc"/>
          </v:line>
        </w:pict>
      </w:r>
      <w:r w:rsidR="00A732C2" w:rsidRPr="00DA0378">
        <w:rPr>
          <w:noProof/>
          <w:sz w:val="24"/>
          <w:szCs w:val="24"/>
        </w:rPr>
        <w:drawing>
          <wp:inline distT="0" distB="0" distL="0" distR="0">
            <wp:extent cx="2419350" cy="310515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27083" t="13333" r="37162" b="13333"/>
                    <a:stretch>
                      <a:fillRect/>
                    </a:stretch>
                  </pic:blipFill>
                  <pic:spPr bwMode="auto">
                    <a:xfrm>
                      <a:off x="0" y="0"/>
                      <a:ext cx="2419350" cy="3105150"/>
                    </a:xfrm>
                    <a:prstGeom prst="rect">
                      <a:avLst/>
                    </a:prstGeom>
                    <a:noFill/>
                    <a:ln w="9525">
                      <a:noFill/>
                      <a:miter lim="800000"/>
                      <a:headEnd/>
                      <a:tailEnd/>
                    </a:ln>
                  </pic:spPr>
                </pic:pic>
              </a:graphicData>
            </a:graphic>
          </wp:inline>
        </w:drawing>
      </w:r>
      <w:r>
        <w:rPr>
          <w:sz w:val="24"/>
          <w:szCs w:val="24"/>
        </w:rPr>
        <w:t xml:space="preserve">  </w:t>
      </w:r>
      <w:r w:rsidRPr="00D42FE6">
        <w:rPr>
          <w:sz w:val="24"/>
          <w:szCs w:val="24"/>
        </w:rPr>
        <w:drawing>
          <wp:inline distT="0" distB="0" distL="0" distR="0">
            <wp:extent cx="2476500" cy="3095625"/>
            <wp:effectExtent l="19050" t="0" r="0" b="0"/>
            <wp:docPr id="3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srcRect l="7372" t="14323" r="56788" b="13961"/>
                    <a:stretch>
                      <a:fillRect/>
                    </a:stretch>
                  </pic:blipFill>
                  <pic:spPr bwMode="auto">
                    <a:xfrm>
                      <a:off x="0" y="0"/>
                      <a:ext cx="2476500" cy="3095625"/>
                    </a:xfrm>
                    <a:prstGeom prst="rect">
                      <a:avLst/>
                    </a:prstGeom>
                    <a:noFill/>
                    <a:ln w="9525">
                      <a:noFill/>
                      <a:miter lim="800000"/>
                      <a:headEnd/>
                      <a:tailEnd/>
                    </a:ln>
                  </pic:spPr>
                </pic:pic>
              </a:graphicData>
            </a:graphic>
          </wp:inline>
        </w:drawing>
      </w:r>
    </w:p>
    <w:p w:rsidR="00A732C2" w:rsidRPr="00DA0378" w:rsidRDefault="00A732C2" w:rsidP="00A732C2">
      <w:pPr>
        <w:pStyle w:val="ListParagraph"/>
        <w:numPr>
          <w:ilvl w:val="0"/>
          <w:numId w:val="7"/>
        </w:numPr>
        <w:rPr>
          <w:sz w:val="24"/>
          <w:szCs w:val="24"/>
        </w:rPr>
      </w:pPr>
      <w:r w:rsidRPr="00DA0378">
        <w:rPr>
          <w:sz w:val="24"/>
          <w:szCs w:val="24"/>
        </w:rPr>
        <w:t>Right Click on the network folder “SGA on fs1”</w:t>
      </w:r>
    </w:p>
    <w:p w:rsidR="00A732C2" w:rsidRPr="00DA0378" w:rsidRDefault="00A732C2" w:rsidP="00A732C2">
      <w:pPr>
        <w:pStyle w:val="ListParagraph"/>
        <w:rPr>
          <w:sz w:val="24"/>
          <w:szCs w:val="24"/>
        </w:rPr>
      </w:pPr>
    </w:p>
    <w:p w:rsidR="00A732C2" w:rsidRPr="00DA0378" w:rsidRDefault="00A732C2" w:rsidP="00A732C2">
      <w:pPr>
        <w:pStyle w:val="ListParagraph"/>
        <w:numPr>
          <w:ilvl w:val="0"/>
          <w:numId w:val="7"/>
        </w:numPr>
        <w:rPr>
          <w:sz w:val="24"/>
          <w:szCs w:val="24"/>
        </w:rPr>
      </w:pPr>
      <w:r w:rsidRPr="00DA0378">
        <w:rPr>
          <w:sz w:val="24"/>
          <w:szCs w:val="24"/>
        </w:rPr>
        <w:t>Click on “Send To” and highlight Desktop (create shortcut)</w:t>
      </w:r>
    </w:p>
    <w:p w:rsidR="00A732C2" w:rsidRPr="00DA0378" w:rsidRDefault="00D14BF9" w:rsidP="00A732C2">
      <w:pPr>
        <w:pStyle w:val="ListParagraph"/>
        <w:rPr>
          <w:sz w:val="24"/>
          <w:szCs w:val="24"/>
        </w:rPr>
      </w:pPr>
      <w:r>
        <w:rPr>
          <w:noProof/>
          <w:sz w:val="24"/>
          <w:szCs w:val="24"/>
        </w:rPr>
        <w:pict>
          <v:line id="_x0000_s1053" style="position:absolute;left:0;text-align:left;z-index:251705344;mso-wrap-distance-left:2.88pt;mso-wrap-distance-top:2.88pt;mso-wrap-distance-right:2.88pt;mso-wrap-distance-bottom:2.88pt" from="355.5pt,212.6pt" to="383.25pt,235.1pt" strokecolor="black [0]" strokeweight="6pt" o:cliptowrap="t">
            <v:stroke endarrow="block">
              <o:left v:ext="view" color="black [0]"/>
              <o:top v:ext="view" color="black [0]"/>
              <o:right v:ext="view" color="black [0]"/>
              <o:bottom v:ext="view" color="black [0]"/>
              <o:column v:ext="view" color="black [0]"/>
            </v:stroke>
            <v:shadow color="#ccc"/>
          </v:line>
        </w:pict>
      </w:r>
      <w:r w:rsidR="00D42FE6">
        <w:rPr>
          <w:noProof/>
          <w:sz w:val="24"/>
          <w:szCs w:val="24"/>
        </w:rPr>
        <w:drawing>
          <wp:anchor distT="0" distB="0" distL="114300" distR="114300" simplePos="0" relativeHeight="251703296" behindDoc="0" locked="0" layoutInCell="1" allowOverlap="1">
            <wp:simplePos x="0" y="0"/>
            <wp:positionH relativeFrom="column">
              <wp:posOffset>4762500</wp:posOffset>
            </wp:positionH>
            <wp:positionV relativeFrom="paragraph">
              <wp:posOffset>1966595</wp:posOffset>
            </wp:positionV>
            <wp:extent cx="695325" cy="1514475"/>
            <wp:effectExtent l="19050" t="0" r="9525" b="0"/>
            <wp:wrapThrough wrapText="bothSides">
              <wp:wrapPolygon edited="0">
                <wp:start x="-592" y="0"/>
                <wp:lineTo x="-592" y="21464"/>
                <wp:lineTo x="21896" y="21464"/>
                <wp:lineTo x="21896" y="0"/>
                <wp:lineTo x="-592" y="0"/>
              </wp:wrapPolygon>
            </wp:wrapThrough>
            <wp:docPr id="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srcRect t="66154" r="91667"/>
                    <a:stretch>
                      <a:fillRect/>
                    </a:stretch>
                  </pic:blipFill>
                  <pic:spPr bwMode="auto">
                    <a:xfrm>
                      <a:off x="0" y="0"/>
                      <a:ext cx="695325" cy="1514475"/>
                    </a:xfrm>
                    <a:prstGeom prst="rect">
                      <a:avLst/>
                    </a:prstGeom>
                    <a:noFill/>
                    <a:ln w="9525">
                      <a:noFill/>
                      <a:miter lim="800000"/>
                      <a:headEnd/>
                      <a:tailEnd/>
                    </a:ln>
                  </pic:spPr>
                </pic:pic>
              </a:graphicData>
            </a:graphic>
          </wp:anchor>
        </w:drawing>
      </w:r>
      <w:r w:rsidR="00A732C2" w:rsidRPr="00DA0378">
        <w:rPr>
          <w:noProof/>
          <w:sz w:val="24"/>
          <w:szCs w:val="24"/>
        </w:rPr>
        <w:drawing>
          <wp:inline distT="0" distB="0" distL="0" distR="0">
            <wp:extent cx="3971925" cy="2771775"/>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7692" t="14615" r="25481" b="10769"/>
                    <a:stretch>
                      <a:fillRect/>
                    </a:stretch>
                  </pic:blipFill>
                  <pic:spPr bwMode="auto">
                    <a:xfrm>
                      <a:off x="0" y="0"/>
                      <a:ext cx="3971925" cy="2771775"/>
                    </a:xfrm>
                    <a:prstGeom prst="rect">
                      <a:avLst/>
                    </a:prstGeom>
                    <a:noFill/>
                    <a:ln w="9525">
                      <a:noFill/>
                      <a:miter lim="800000"/>
                      <a:headEnd/>
                      <a:tailEnd/>
                    </a:ln>
                  </pic:spPr>
                </pic:pic>
              </a:graphicData>
            </a:graphic>
          </wp:inline>
        </w:drawing>
      </w:r>
    </w:p>
    <w:p w:rsidR="00DA0378" w:rsidRPr="00DA0378" w:rsidRDefault="00DA0378" w:rsidP="00A732C2">
      <w:pPr>
        <w:pStyle w:val="ListParagraph"/>
        <w:rPr>
          <w:sz w:val="24"/>
          <w:szCs w:val="24"/>
        </w:rPr>
      </w:pPr>
    </w:p>
    <w:p w:rsidR="00970B2E" w:rsidRPr="00D42FE6" w:rsidRDefault="00A732C2" w:rsidP="00A732C2">
      <w:pPr>
        <w:pStyle w:val="ListParagraph"/>
        <w:numPr>
          <w:ilvl w:val="0"/>
          <w:numId w:val="7"/>
        </w:numPr>
        <w:rPr>
          <w:sz w:val="24"/>
          <w:szCs w:val="24"/>
        </w:rPr>
      </w:pPr>
      <w:r w:rsidRPr="00D42FE6">
        <w:rPr>
          <w:sz w:val="24"/>
          <w:szCs w:val="24"/>
        </w:rPr>
        <w:t>You should now have a shortcut to the SGA Network Drive on your desktop.</w:t>
      </w:r>
      <w:r w:rsidR="00913BA0" w:rsidRPr="00D42FE6">
        <w:rPr>
          <w:noProof/>
          <w:sz w:val="24"/>
          <w:szCs w:val="24"/>
        </w:rPr>
        <w:t xml:space="preserve"> </w:t>
      </w:r>
    </w:p>
    <w:p w:rsidR="00970B2E" w:rsidRPr="00DA0378" w:rsidRDefault="00970B2E" w:rsidP="00D42FE6">
      <w:pPr>
        <w:pStyle w:val="Heading2"/>
      </w:pPr>
      <w:r w:rsidRPr="00DA0378">
        <w:br w:type="page"/>
      </w:r>
      <w:r w:rsidRPr="00DA0378">
        <w:lastRenderedPageBreak/>
        <w:t xml:space="preserve"> SGA Website and Resources / SharePoint </w:t>
      </w:r>
    </w:p>
    <w:p w:rsidR="001A57E0" w:rsidRPr="00DA0378" w:rsidRDefault="001A57E0" w:rsidP="00D14BF9">
      <w:pPr>
        <w:pStyle w:val="xmsonormal"/>
        <w:numPr>
          <w:ilvl w:val="0"/>
          <w:numId w:val="13"/>
        </w:numPr>
        <w:spacing w:before="0" w:beforeAutospacing="0" w:after="0" w:afterAutospacing="0"/>
        <w:rPr>
          <w:rFonts w:asciiTheme="minorHAnsi" w:hAnsiTheme="minorHAnsi"/>
          <w:color w:val="000000"/>
        </w:rPr>
      </w:pPr>
      <w:bookmarkStart w:id="3" w:name="_Ref238541162"/>
      <w:r w:rsidRPr="00DA0378">
        <w:rPr>
          <w:rFonts w:asciiTheme="minorHAnsi" w:hAnsiTheme="minorHAnsi"/>
          <w:color w:val="000000"/>
        </w:rPr>
        <w:t xml:space="preserve">To find the SharePoint </w:t>
      </w:r>
      <w:r w:rsidR="00C33D3A" w:rsidRPr="00DA0378">
        <w:rPr>
          <w:rFonts w:asciiTheme="minorHAnsi" w:hAnsiTheme="minorHAnsi"/>
          <w:color w:val="000000"/>
        </w:rPr>
        <w:t>area goes</w:t>
      </w:r>
      <w:r w:rsidRPr="00DA0378">
        <w:rPr>
          <w:rFonts w:asciiTheme="minorHAnsi" w:hAnsiTheme="minorHAnsi"/>
          <w:color w:val="000000"/>
        </w:rPr>
        <w:t xml:space="preserve"> to the sga website, you can search the UWSP homepage or go to </w:t>
      </w:r>
      <w:hyperlink r:id="rId41" w:history="1">
        <w:r w:rsidRPr="00DA0378">
          <w:rPr>
            <w:rStyle w:val="Hyperlink"/>
            <w:rFonts w:asciiTheme="minorHAnsi" w:hAnsiTheme="minorHAnsi"/>
          </w:rPr>
          <w:t>http://www.uw</w:t>
        </w:r>
        <w:r w:rsidRPr="00DA0378">
          <w:rPr>
            <w:rStyle w:val="Hyperlink"/>
            <w:rFonts w:asciiTheme="minorHAnsi" w:hAnsiTheme="minorHAnsi"/>
          </w:rPr>
          <w:t>s</w:t>
        </w:r>
        <w:r w:rsidRPr="00DA0378">
          <w:rPr>
            <w:rStyle w:val="Hyperlink"/>
            <w:rFonts w:asciiTheme="minorHAnsi" w:hAnsiTheme="minorHAnsi"/>
          </w:rPr>
          <w:t>p.edu/stuorg/sga</w:t>
        </w:r>
      </w:hyperlink>
      <w:r w:rsidRPr="00DA0378">
        <w:rPr>
          <w:rFonts w:asciiTheme="minorHAnsi" w:hAnsiTheme="minorHAnsi"/>
          <w:color w:val="000000"/>
        </w:rPr>
        <w:t>, and click on the “SGA Resources” button.</w:t>
      </w:r>
      <w:bookmarkEnd w:id="3"/>
      <w:r w:rsidRPr="00DA0378">
        <w:rPr>
          <w:rFonts w:asciiTheme="minorHAnsi" w:hAnsiTheme="minorHAnsi"/>
        </w:rPr>
        <w:t xml:space="preserve"> </w:t>
      </w:r>
    </w:p>
    <w:p w:rsidR="00970B2E" w:rsidRPr="00DA0378" w:rsidRDefault="00970B2E" w:rsidP="00970B2E">
      <w:pPr>
        <w:pStyle w:val="xmsonormal"/>
        <w:spacing w:before="0" w:beforeAutospacing="0" w:after="0" w:afterAutospacing="0"/>
        <w:ind w:left="2880"/>
        <w:rPr>
          <w:rFonts w:asciiTheme="minorHAnsi" w:hAnsiTheme="minorHAnsi"/>
          <w:color w:val="000000"/>
        </w:rPr>
      </w:pPr>
    </w:p>
    <w:p w:rsidR="00970B2E" w:rsidRPr="00DA0378" w:rsidRDefault="00C33D3A" w:rsidP="00970B2E">
      <w:pPr>
        <w:pStyle w:val="xmsonormal"/>
        <w:spacing w:before="0" w:beforeAutospacing="0" w:after="0" w:afterAutospacing="0"/>
        <w:ind w:left="2880"/>
        <w:rPr>
          <w:rFonts w:asciiTheme="minorHAnsi" w:hAnsiTheme="minorHAnsi"/>
          <w:color w:val="000000"/>
        </w:rPr>
      </w:pPr>
      <w:r w:rsidRPr="00DA0378">
        <w:rPr>
          <w:rFonts w:asciiTheme="minorHAnsi" w:hAnsiTheme="minorHAnsi"/>
        </w:rPr>
        <w:pict>
          <v:line id="_x0000_s1048" style="position:absolute;left:0;text-align:left;flip:y;z-index:251699200;mso-wrap-distance-left:2.88pt;mso-wrap-distance-top:2.88pt;mso-wrap-distance-right:2.88pt;mso-wrap-distance-bottom:2.88pt" from="313.5pt,166.25pt" to="321pt,215.55pt" strokecolor="black [0]" strokeweight="7pt" o:cliptowrap="t">
            <v:stroke endarrow="block">
              <o:left v:ext="view" color="black [0]"/>
              <o:top v:ext="view" color="black [0]"/>
              <o:right v:ext="view" color="black [0]"/>
              <o:bottom v:ext="view" color="black [0]"/>
              <o:column v:ext="view" color="black [0]"/>
            </v:stroke>
            <v:shadow color="#ccc"/>
          </v:line>
        </w:pict>
      </w:r>
      <w:r w:rsidRPr="00DA0378">
        <w:rPr>
          <w:rFonts w:asciiTheme="minorHAnsi" w:hAnsiTheme="minorHAnsi"/>
          <w:noProof/>
          <w:color w:val="000000"/>
        </w:rPr>
        <w:drawing>
          <wp:anchor distT="0" distB="0" distL="114300" distR="114300" simplePos="0" relativeHeight="251659263" behindDoc="0" locked="0" layoutInCell="1" allowOverlap="1">
            <wp:simplePos x="0" y="0"/>
            <wp:positionH relativeFrom="column">
              <wp:posOffset>200025</wp:posOffset>
            </wp:positionH>
            <wp:positionV relativeFrom="paragraph">
              <wp:posOffset>106045</wp:posOffset>
            </wp:positionV>
            <wp:extent cx="5010150" cy="3419475"/>
            <wp:effectExtent l="19050" t="0" r="0" b="0"/>
            <wp:wrapTopAndBottom/>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r="15705" b="7949"/>
                    <a:stretch>
                      <a:fillRect/>
                    </a:stretch>
                  </pic:blipFill>
                  <pic:spPr bwMode="auto">
                    <a:xfrm>
                      <a:off x="0" y="0"/>
                      <a:ext cx="5010150" cy="3419475"/>
                    </a:xfrm>
                    <a:prstGeom prst="rect">
                      <a:avLst/>
                    </a:prstGeom>
                    <a:noFill/>
                    <a:ln w="9525">
                      <a:noFill/>
                      <a:miter lim="800000"/>
                      <a:headEnd/>
                      <a:tailEnd/>
                    </a:ln>
                  </pic:spPr>
                </pic:pic>
              </a:graphicData>
            </a:graphic>
          </wp:anchor>
        </w:drawing>
      </w:r>
    </w:p>
    <w:p w:rsidR="00C33D3A" w:rsidRPr="00DA0378" w:rsidRDefault="00C33D3A" w:rsidP="00D14BF9">
      <w:pPr>
        <w:pStyle w:val="xmsonormal"/>
        <w:numPr>
          <w:ilvl w:val="0"/>
          <w:numId w:val="13"/>
        </w:numPr>
        <w:spacing w:before="0" w:beforeAutospacing="0" w:after="0" w:afterAutospacing="0"/>
        <w:rPr>
          <w:rFonts w:asciiTheme="minorHAnsi" w:hAnsiTheme="minorHAnsi"/>
          <w:color w:val="000000"/>
        </w:rPr>
      </w:pPr>
      <w:r w:rsidRPr="00DA0378">
        <w:rPr>
          <w:rFonts w:asciiTheme="minorHAnsi" w:hAnsiTheme="minorHAnsi"/>
          <w:color w:val="000000"/>
        </w:rPr>
        <w:t>This will take you to the this screen where you can “</w:t>
      </w:r>
      <w:r w:rsidRPr="00DA0378">
        <w:rPr>
          <w:rFonts w:asciiTheme="minorHAnsi" w:hAnsiTheme="minorHAnsi"/>
          <w:b/>
          <w:color w:val="000000"/>
        </w:rPr>
        <w:t>Sign in</w:t>
      </w:r>
      <w:r w:rsidRPr="00DA0378">
        <w:rPr>
          <w:rFonts w:asciiTheme="minorHAnsi" w:hAnsiTheme="minorHAnsi"/>
          <w:color w:val="000000"/>
        </w:rPr>
        <w:t>” using your UWSP email and password:</w:t>
      </w:r>
    </w:p>
    <w:p w:rsidR="001A57E0" w:rsidRPr="00DA0378" w:rsidRDefault="00C33D3A" w:rsidP="00C33D3A">
      <w:pPr>
        <w:pStyle w:val="xmsonormal"/>
        <w:spacing w:before="0" w:beforeAutospacing="0" w:after="0" w:afterAutospacing="0"/>
        <w:rPr>
          <w:rFonts w:asciiTheme="minorHAnsi" w:hAnsiTheme="minorHAnsi"/>
          <w:color w:val="000000"/>
        </w:rPr>
      </w:pPr>
      <w:r w:rsidRPr="00DA0378">
        <w:rPr>
          <w:rFonts w:asciiTheme="minorHAnsi" w:hAnsiTheme="minorHAnsi"/>
          <w:noProof/>
          <w:color w:val="000000"/>
        </w:rPr>
        <w:pict>
          <v:line id="_x0000_s1049" style="position:absolute;flip:y;z-index:251700224;mso-wrap-distance-left:2.88pt;mso-wrap-distance-top:2.88pt;mso-wrap-distance-right:2.88pt;mso-wrap-distance-bottom:2.88pt" from="395.25pt,72.8pt" to="401.25pt,123.05pt" strokecolor="black [0]" strokeweight="7pt" o:cliptowrap="t">
            <v:stroke endarrow="block">
              <o:left v:ext="view" color="black [0]"/>
              <o:top v:ext="view" color="black [0]"/>
              <o:right v:ext="view" color="black [0]"/>
              <o:bottom v:ext="view" color="black [0]"/>
              <o:column v:ext="view" color="black [0]"/>
            </v:stroke>
            <v:shadow color="#ccc"/>
          </v:line>
        </w:pict>
      </w:r>
    </w:p>
    <w:p w:rsidR="001A57E0" w:rsidRPr="00DA0378" w:rsidRDefault="00D42FE6" w:rsidP="00970B2E">
      <w:pPr>
        <w:pStyle w:val="xmsonormal"/>
        <w:spacing w:before="0" w:beforeAutospacing="0" w:after="0" w:afterAutospacing="0"/>
        <w:ind w:left="2880"/>
        <w:rPr>
          <w:rFonts w:asciiTheme="minorHAnsi" w:hAnsiTheme="minorHAnsi"/>
          <w:color w:val="000000"/>
        </w:rPr>
      </w:pPr>
      <w:r>
        <w:rPr>
          <w:rFonts w:asciiTheme="minorHAnsi" w:hAnsiTheme="minorHAnsi"/>
          <w:noProof/>
          <w:color w:val="000000"/>
        </w:rPr>
        <w:drawing>
          <wp:anchor distT="0" distB="0" distL="114300" distR="114300" simplePos="0" relativeHeight="251697152" behindDoc="0" locked="0" layoutInCell="1" allowOverlap="1">
            <wp:simplePos x="0" y="0"/>
            <wp:positionH relativeFrom="column">
              <wp:posOffset>200025</wp:posOffset>
            </wp:positionH>
            <wp:positionV relativeFrom="paragraph">
              <wp:posOffset>-4445</wp:posOffset>
            </wp:positionV>
            <wp:extent cx="5238750" cy="2676525"/>
            <wp:effectExtent l="19050" t="0" r="0" b="0"/>
            <wp:wrapThrough wrapText="bothSides">
              <wp:wrapPolygon edited="0">
                <wp:start x="-79" y="0"/>
                <wp:lineTo x="-79" y="21523"/>
                <wp:lineTo x="21600" y="21523"/>
                <wp:lineTo x="21600" y="0"/>
                <wp:lineTo x="-79"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b="18314"/>
                    <a:stretch>
                      <a:fillRect/>
                    </a:stretch>
                  </pic:blipFill>
                  <pic:spPr bwMode="auto">
                    <a:xfrm>
                      <a:off x="0" y="0"/>
                      <a:ext cx="5238750" cy="2676525"/>
                    </a:xfrm>
                    <a:prstGeom prst="rect">
                      <a:avLst/>
                    </a:prstGeom>
                    <a:noFill/>
                    <a:ln w="9525">
                      <a:noFill/>
                      <a:miter lim="800000"/>
                      <a:headEnd/>
                      <a:tailEnd/>
                    </a:ln>
                  </pic:spPr>
                </pic:pic>
              </a:graphicData>
            </a:graphic>
          </wp:anchor>
        </w:drawing>
      </w:r>
    </w:p>
    <w:p w:rsidR="001A57E0" w:rsidRPr="00DA0378" w:rsidRDefault="001A57E0" w:rsidP="00970B2E">
      <w:pPr>
        <w:pStyle w:val="xmsonormal"/>
        <w:spacing w:before="0" w:beforeAutospacing="0" w:after="0" w:afterAutospacing="0"/>
        <w:ind w:left="2880"/>
        <w:rPr>
          <w:rFonts w:asciiTheme="minorHAnsi" w:hAnsiTheme="minorHAnsi"/>
          <w:color w:val="000000"/>
        </w:rPr>
      </w:pPr>
    </w:p>
    <w:p w:rsidR="00C33D3A" w:rsidRPr="00DA0378" w:rsidRDefault="00C33D3A" w:rsidP="00C33D3A">
      <w:pPr>
        <w:pStyle w:val="xmsonormal"/>
        <w:spacing w:before="0" w:beforeAutospacing="0" w:after="0" w:afterAutospacing="0"/>
        <w:ind w:left="1980"/>
        <w:rPr>
          <w:rFonts w:asciiTheme="minorHAnsi" w:hAnsiTheme="minorHAnsi"/>
          <w:color w:val="000000"/>
        </w:rPr>
      </w:pPr>
    </w:p>
    <w:p w:rsidR="00C33D3A" w:rsidRPr="00DA0378" w:rsidRDefault="00D42FE6" w:rsidP="00C33D3A">
      <w:pPr>
        <w:pStyle w:val="xmsonormal"/>
        <w:spacing w:before="0" w:beforeAutospacing="0" w:after="0" w:afterAutospacing="0"/>
        <w:ind w:left="1980"/>
        <w:rPr>
          <w:rFonts w:asciiTheme="minorHAnsi" w:hAnsiTheme="minorHAnsi"/>
          <w:color w:val="000000"/>
        </w:rPr>
      </w:pPr>
      <w:r>
        <w:rPr>
          <w:rFonts w:asciiTheme="minorHAnsi" w:hAnsiTheme="minorHAnsi"/>
          <w:noProof/>
        </w:rPr>
        <w:pict>
          <v:line id="_x0000_s1052" style="position:absolute;left:0;text-align:left;flip:y;z-index:251704320;mso-wrap-distance-left:2.88pt;mso-wrap-distance-top:2.88pt;mso-wrap-distance-right:2.88pt;mso-wrap-distance-bottom:2.88pt" from="-95.25pt,6.7pt" to="-47.25pt,35.2pt" strokecolor="black [0]" strokeweight="7pt" o:cliptowrap="t">
            <v:stroke endarrow="block">
              <o:left v:ext="view" color="black [0]"/>
              <o:top v:ext="view" color="black [0]"/>
              <o:right v:ext="view" color="black [0]"/>
              <o:bottom v:ext="view" color="black [0]"/>
              <o:column v:ext="view" color="black [0]"/>
            </v:stroke>
            <v:shadow color="#ccc"/>
          </v:line>
        </w:pict>
      </w:r>
    </w:p>
    <w:p w:rsidR="00C33D3A" w:rsidRPr="00DA0378" w:rsidRDefault="00C33D3A" w:rsidP="00C33D3A">
      <w:pPr>
        <w:pStyle w:val="xmsonormal"/>
        <w:spacing w:before="0" w:beforeAutospacing="0" w:after="0" w:afterAutospacing="0"/>
        <w:ind w:left="1980"/>
        <w:rPr>
          <w:rFonts w:asciiTheme="minorHAnsi" w:hAnsiTheme="minorHAnsi"/>
          <w:color w:val="000000"/>
        </w:rPr>
      </w:pPr>
    </w:p>
    <w:p w:rsidR="00C33D3A" w:rsidRPr="00DA0378" w:rsidRDefault="00C33D3A" w:rsidP="00C33D3A">
      <w:pPr>
        <w:pStyle w:val="xmsonormal"/>
        <w:spacing w:before="0" w:beforeAutospacing="0" w:after="0" w:afterAutospacing="0"/>
        <w:ind w:left="1980"/>
        <w:rPr>
          <w:rFonts w:asciiTheme="minorHAnsi" w:hAnsiTheme="minorHAnsi"/>
          <w:color w:val="000000"/>
        </w:rPr>
      </w:pPr>
    </w:p>
    <w:p w:rsidR="00C33D3A" w:rsidRPr="00DA0378" w:rsidRDefault="00C33D3A" w:rsidP="00C33D3A">
      <w:pPr>
        <w:pStyle w:val="xmsonormal"/>
        <w:spacing w:before="0" w:beforeAutospacing="0" w:after="0" w:afterAutospacing="0"/>
        <w:ind w:left="1980"/>
        <w:rPr>
          <w:rFonts w:asciiTheme="minorHAnsi" w:hAnsiTheme="minorHAnsi"/>
          <w:color w:val="000000"/>
        </w:rPr>
      </w:pPr>
    </w:p>
    <w:p w:rsidR="00C33D3A" w:rsidRPr="00DA0378" w:rsidRDefault="00C33D3A" w:rsidP="00C33D3A">
      <w:pPr>
        <w:pStyle w:val="xmsonormal"/>
        <w:spacing w:before="0" w:beforeAutospacing="0" w:after="0" w:afterAutospacing="0"/>
        <w:ind w:left="1980"/>
        <w:rPr>
          <w:rFonts w:asciiTheme="minorHAnsi" w:hAnsiTheme="minorHAnsi"/>
          <w:color w:val="000000"/>
        </w:rPr>
      </w:pPr>
    </w:p>
    <w:p w:rsidR="00C33D3A" w:rsidRPr="00DA0378" w:rsidRDefault="00C33D3A" w:rsidP="00C33D3A">
      <w:pPr>
        <w:pStyle w:val="xmsonormal"/>
        <w:spacing w:before="0" w:beforeAutospacing="0" w:after="0" w:afterAutospacing="0"/>
        <w:ind w:left="1980"/>
        <w:rPr>
          <w:rFonts w:asciiTheme="minorHAnsi" w:hAnsiTheme="minorHAnsi"/>
          <w:color w:val="000000"/>
        </w:rPr>
      </w:pPr>
    </w:p>
    <w:p w:rsidR="00C33D3A" w:rsidRPr="00DA0378" w:rsidRDefault="00C33D3A" w:rsidP="00C33D3A">
      <w:pPr>
        <w:pStyle w:val="xmsonormal"/>
        <w:spacing w:before="0" w:beforeAutospacing="0" w:after="0" w:afterAutospacing="0"/>
        <w:ind w:left="1980"/>
        <w:rPr>
          <w:rFonts w:asciiTheme="minorHAnsi" w:hAnsiTheme="minorHAnsi"/>
          <w:color w:val="000000"/>
        </w:rPr>
      </w:pPr>
    </w:p>
    <w:p w:rsidR="00C33D3A" w:rsidRPr="00DA0378" w:rsidRDefault="00C33D3A" w:rsidP="00D14BF9">
      <w:pPr>
        <w:pStyle w:val="xmsonormal"/>
        <w:numPr>
          <w:ilvl w:val="0"/>
          <w:numId w:val="13"/>
        </w:numPr>
        <w:spacing w:before="0" w:beforeAutospacing="0" w:after="0" w:afterAutospacing="0"/>
        <w:rPr>
          <w:rFonts w:asciiTheme="minorHAnsi" w:hAnsiTheme="minorHAnsi"/>
          <w:color w:val="000000"/>
        </w:rPr>
      </w:pPr>
      <w:r w:rsidRPr="00DA0378">
        <w:rPr>
          <w:rFonts w:asciiTheme="minorHAnsi" w:hAnsiTheme="minorHAnsi"/>
          <w:color w:val="000000"/>
        </w:rPr>
        <w:lastRenderedPageBreak/>
        <w:t>Signing in allows those on the Student Government Executive Officer list to upload documents for the student body to see or edit content of the site. You are not able to add web</w:t>
      </w:r>
      <w:r w:rsidR="00DA0378" w:rsidRPr="00DA0378">
        <w:rPr>
          <w:rFonts w:asciiTheme="minorHAnsi" w:hAnsiTheme="minorHAnsi"/>
          <w:color w:val="000000"/>
        </w:rPr>
        <w:t xml:space="preserve"> </w:t>
      </w:r>
      <w:r w:rsidRPr="00DA0378">
        <w:rPr>
          <w:rFonts w:asciiTheme="minorHAnsi" w:hAnsiTheme="minorHAnsi"/>
          <w:color w:val="000000"/>
        </w:rPr>
        <w:t>parts to the site but you can edit the content of the web</w:t>
      </w:r>
      <w:r w:rsidR="00DA0378" w:rsidRPr="00DA0378">
        <w:rPr>
          <w:rFonts w:asciiTheme="minorHAnsi" w:hAnsiTheme="minorHAnsi"/>
          <w:color w:val="000000"/>
        </w:rPr>
        <w:t xml:space="preserve"> </w:t>
      </w:r>
      <w:r w:rsidRPr="00DA0378">
        <w:rPr>
          <w:rFonts w:asciiTheme="minorHAnsi" w:hAnsiTheme="minorHAnsi"/>
          <w:color w:val="000000"/>
        </w:rPr>
        <w:t xml:space="preserve">parts already on the site. </w:t>
      </w:r>
    </w:p>
    <w:p w:rsidR="00DA0378" w:rsidRPr="00DA0378" w:rsidRDefault="00DA0378" w:rsidP="00C33D3A">
      <w:pPr>
        <w:pStyle w:val="xmsonormal"/>
        <w:spacing w:before="0" w:beforeAutospacing="0" w:after="0" w:afterAutospacing="0"/>
        <w:rPr>
          <w:rFonts w:asciiTheme="minorHAnsi" w:hAnsiTheme="minorHAnsi"/>
          <w:color w:val="000000"/>
        </w:rPr>
      </w:pPr>
    </w:p>
    <w:p w:rsidR="00DA0378" w:rsidRPr="00DA0378" w:rsidRDefault="00DA0378" w:rsidP="00C33D3A">
      <w:pPr>
        <w:pStyle w:val="xmsonormal"/>
        <w:spacing w:before="0" w:beforeAutospacing="0" w:after="0" w:afterAutospacing="0"/>
        <w:rPr>
          <w:rFonts w:asciiTheme="minorHAnsi" w:hAnsiTheme="minorHAnsi"/>
          <w:color w:val="000000"/>
        </w:rPr>
      </w:pPr>
      <w:r w:rsidRPr="00DA0378">
        <w:rPr>
          <w:rFonts w:asciiTheme="minorHAnsi" w:hAnsiTheme="minorHAnsi"/>
          <w:noProof/>
          <w:color w:val="000000"/>
        </w:rPr>
        <w:pict>
          <v:line id="_x0000_s1050" style="position:absolute;z-index:251701248;mso-wrap-distance-left:2.88pt;mso-wrap-distance-top:2.88pt;mso-wrap-distance-right:2.88pt;mso-wrap-distance-bottom:2.88pt" from="242.25pt,128.65pt" to="330.75pt,136.15pt" strokecolor="black [0]" strokeweight="7pt" o:cliptowrap="t">
            <v:stroke endarrow="block">
              <o:left v:ext="view" color="black [0]"/>
              <o:top v:ext="view" color="black [0]"/>
              <o:right v:ext="view" color="black [0]"/>
              <o:bottom v:ext="view" color="black [0]"/>
              <o:column v:ext="view" color="black [0]"/>
            </v:stroke>
            <v:shadow color="#ccc"/>
          </v:line>
        </w:pict>
      </w:r>
      <w:r w:rsidRPr="00DA0378">
        <w:rPr>
          <w:rFonts w:asciiTheme="minorHAnsi" w:hAnsiTheme="minorHAnsi"/>
          <w:color w:val="000000"/>
        </w:rPr>
        <w:drawing>
          <wp:inline distT="0" distB="0" distL="0" distR="0">
            <wp:extent cx="5172075" cy="3486150"/>
            <wp:effectExtent l="1905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l="2564" r="10417" b="6154"/>
                    <a:stretch>
                      <a:fillRect/>
                    </a:stretch>
                  </pic:blipFill>
                  <pic:spPr bwMode="auto">
                    <a:xfrm>
                      <a:off x="0" y="0"/>
                      <a:ext cx="5172075" cy="3486150"/>
                    </a:xfrm>
                    <a:prstGeom prst="rect">
                      <a:avLst/>
                    </a:prstGeom>
                    <a:noFill/>
                    <a:ln w="9525">
                      <a:noFill/>
                      <a:miter lim="800000"/>
                      <a:headEnd/>
                      <a:tailEnd/>
                    </a:ln>
                  </pic:spPr>
                </pic:pic>
              </a:graphicData>
            </a:graphic>
          </wp:inline>
        </w:drawing>
      </w:r>
    </w:p>
    <w:p w:rsidR="00DA0378" w:rsidRPr="00DA0378" w:rsidRDefault="00DA0378" w:rsidP="00C33D3A">
      <w:pPr>
        <w:pStyle w:val="xmsonormal"/>
        <w:spacing w:before="0" w:beforeAutospacing="0" w:after="0" w:afterAutospacing="0"/>
        <w:rPr>
          <w:rFonts w:asciiTheme="minorHAnsi" w:hAnsiTheme="minorHAnsi"/>
          <w:color w:val="000000"/>
        </w:rPr>
      </w:pPr>
    </w:p>
    <w:p w:rsidR="00DA0378" w:rsidRPr="00A754C3" w:rsidRDefault="00A754C3" w:rsidP="00C33D3A">
      <w:pPr>
        <w:pStyle w:val="xmsonormal"/>
        <w:numPr>
          <w:ilvl w:val="0"/>
          <w:numId w:val="13"/>
        </w:numPr>
        <w:spacing w:before="0" w:beforeAutospacing="0" w:after="0" w:afterAutospacing="0"/>
        <w:rPr>
          <w:rFonts w:asciiTheme="minorHAnsi" w:hAnsiTheme="minorHAnsi"/>
          <w:color w:val="000000"/>
        </w:rPr>
      </w:pPr>
      <w:r w:rsidRPr="00A754C3">
        <w:rPr>
          <w:rFonts w:asciiTheme="minorHAnsi" w:hAnsiTheme="minorHAnsi"/>
          <w:color w:val="000000"/>
        </w:rPr>
        <w:t xml:space="preserve">Use the Committee Documents and General SGA Documents areas to your advantage.  Here, you can share items for you specific committee in their designated folder.  This is a great way to share documents with students on your committees. </w:t>
      </w:r>
    </w:p>
    <w:p w:rsidR="00DA0378" w:rsidRPr="00DA0378" w:rsidRDefault="00DA0378" w:rsidP="00C33D3A">
      <w:pPr>
        <w:pStyle w:val="xmsonormal"/>
        <w:spacing w:before="0" w:beforeAutospacing="0" w:after="0" w:afterAutospacing="0"/>
        <w:rPr>
          <w:rFonts w:asciiTheme="minorHAnsi" w:hAnsiTheme="minorHAnsi"/>
          <w:color w:val="000000"/>
        </w:rPr>
      </w:pPr>
      <w:r w:rsidRPr="00DA0378">
        <w:rPr>
          <w:rFonts w:asciiTheme="minorHAnsi" w:hAnsiTheme="minorHAnsi"/>
          <w:color w:val="000000"/>
        </w:rPr>
        <w:drawing>
          <wp:inline distT="0" distB="0" distL="0" distR="0">
            <wp:extent cx="5819775" cy="2457450"/>
            <wp:effectExtent l="19050" t="0" r="9525"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r="2083" b="33846"/>
                    <a:stretch>
                      <a:fillRect/>
                    </a:stretch>
                  </pic:blipFill>
                  <pic:spPr bwMode="auto">
                    <a:xfrm>
                      <a:off x="0" y="0"/>
                      <a:ext cx="5819775" cy="2457450"/>
                    </a:xfrm>
                    <a:prstGeom prst="rect">
                      <a:avLst/>
                    </a:prstGeom>
                    <a:noFill/>
                    <a:ln w="9525">
                      <a:noFill/>
                      <a:miter lim="800000"/>
                      <a:headEnd/>
                      <a:tailEnd/>
                    </a:ln>
                  </pic:spPr>
                </pic:pic>
              </a:graphicData>
            </a:graphic>
          </wp:inline>
        </w:drawing>
      </w:r>
    </w:p>
    <w:p w:rsidR="00C33D3A" w:rsidRPr="00DA0378" w:rsidRDefault="00C33D3A" w:rsidP="00DA0378">
      <w:pPr>
        <w:pStyle w:val="xmsonormal"/>
        <w:spacing w:before="0" w:beforeAutospacing="0" w:after="0" w:afterAutospacing="0"/>
        <w:rPr>
          <w:rFonts w:asciiTheme="minorHAnsi" w:hAnsiTheme="minorHAnsi"/>
          <w:color w:val="000000"/>
        </w:rPr>
      </w:pPr>
    </w:p>
    <w:p w:rsidR="00C33D3A" w:rsidRPr="00DA0378" w:rsidRDefault="00DA0378" w:rsidP="00DA0378">
      <w:pPr>
        <w:pStyle w:val="xmsonormal"/>
        <w:spacing w:before="0" w:beforeAutospacing="0" w:after="0" w:afterAutospacing="0"/>
        <w:rPr>
          <w:rFonts w:asciiTheme="minorHAnsi" w:hAnsiTheme="minorHAnsi"/>
          <w:color w:val="000000"/>
        </w:rPr>
      </w:pPr>
      <w:r w:rsidRPr="00DA0378">
        <w:rPr>
          <w:rFonts w:asciiTheme="minorHAnsi" w:hAnsiTheme="minorHAnsi"/>
          <w:color w:val="000000"/>
        </w:rPr>
        <w:t>You can upload files to these folders.</w:t>
      </w:r>
    </w:p>
    <w:p w:rsidR="00E9144E" w:rsidRPr="00DA0378" w:rsidRDefault="00E9144E">
      <w:pPr>
        <w:rPr>
          <w:rFonts w:eastAsia="Times New Roman" w:cs="Times New Roman"/>
          <w:b/>
          <w:sz w:val="24"/>
          <w:szCs w:val="24"/>
        </w:rPr>
      </w:pPr>
      <w:r w:rsidRPr="00DA0378">
        <w:rPr>
          <w:b/>
          <w:sz w:val="24"/>
          <w:szCs w:val="24"/>
        </w:rPr>
        <w:br w:type="page"/>
      </w:r>
    </w:p>
    <w:p w:rsidR="00E9144E" w:rsidRPr="00DA0378" w:rsidRDefault="00E9144E" w:rsidP="00E9144E">
      <w:pPr>
        <w:pStyle w:val="xmsonormal"/>
        <w:spacing w:before="0" w:beforeAutospacing="0" w:after="0" w:afterAutospacing="0"/>
        <w:ind w:firstLine="720"/>
        <w:rPr>
          <w:rFonts w:asciiTheme="minorHAnsi" w:hAnsiTheme="minorHAnsi"/>
          <w:b/>
        </w:rPr>
      </w:pPr>
    </w:p>
    <w:p w:rsidR="00E9144E" w:rsidRPr="00DA0378" w:rsidRDefault="00E9144E" w:rsidP="00D42FE6">
      <w:pPr>
        <w:pStyle w:val="Heading2"/>
      </w:pPr>
      <w:r w:rsidRPr="00DA0378">
        <w:t>A note about the Work order system</w:t>
      </w:r>
    </w:p>
    <w:p w:rsidR="00E9144E" w:rsidRPr="00DA0378" w:rsidRDefault="00E9144E" w:rsidP="00D14BF9">
      <w:pPr>
        <w:pStyle w:val="xmsonormal"/>
        <w:numPr>
          <w:ilvl w:val="0"/>
          <w:numId w:val="12"/>
        </w:numPr>
        <w:spacing w:before="0" w:beforeAutospacing="0" w:after="0" w:afterAutospacing="0"/>
        <w:rPr>
          <w:rFonts w:asciiTheme="minorHAnsi" w:hAnsiTheme="minorHAnsi"/>
        </w:rPr>
      </w:pPr>
      <w:bookmarkStart w:id="4" w:name="_Ref238541171"/>
      <w:r w:rsidRPr="00DA0378">
        <w:rPr>
          <w:rFonts w:asciiTheme="minorHAnsi" w:hAnsiTheme="minorHAnsi"/>
        </w:rPr>
        <w:t>If the computer is broken to the point where it is no longer functional consult President or VP and they will have Susan enter a Work order. Only Susan should enter work orders. Susan will need all the information such as Computer Name, the exact problem, what the problem is doing (all information about the problem), and your login name.</w:t>
      </w:r>
      <w:bookmarkEnd w:id="4"/>
    </w:p>
    <w:p w:rsidR="00BA5B86" w:rsidRPr="00DA0378" w:rsidRDefault="00BA5B86">
      <w:pPr>
        <w:rPr>
          <w:sz w:val="24"/>
          <w:szCs w:val="24"/>
        </w:rPr>
      </w:pPr>
    </w:p>
    <w:p w:rsidR="00DA0378" w:rsidRPr="00DA0378" w:rsidRDefault="00DA0378">
      <w:pPr>
        <w:rPr>
          <w:sz w:val="24"/>
          <w:szCs w:val="24"/>
        </w:rPr>
      </w:pPr>
    </w:p>
    <w:sectPr w:rsidR="00DA0378" w:rsidRPr="00DA0378" w:rsidSect="00D42FE6">
      <w:pgSz w:w="12240" w:h="15840"/>
      <w:pgMar w:top="1440" w:right="1440" w:bottom="12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052"/>
    <w:multiLevelType w:val="hybridMultilevel"/>
    <w:tmpl w:val="5F86EFF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9F6966"/>
    <w:multiLevelType w:val="hybridMultilevel"/>
    <w:tmpl w:val="A8348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8905BF"/>
    <w:multiLevelType w:val="hybridMultilevel"/>
    <w:tmpl w:val="4B22EB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616EB0"/>
    <w:multiLevelType w:val="hybridMultilevel"/>
    <w:tmpl w:val="371460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74C5028"/>
    <w:multiLevelType w:val="hybridMultilevel"/>
    <w:tmpl w:val="CDBA0E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A2F0F4F"/>
    <w:multiLevelType w:val="hybridMultilevel"/>
    <w:tmpl w:val="8FE49A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847D06"/>
    <w:multiLevelType w:val="hybridMultilevel"/>
    <w:tmpl w:val="2E04A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DB7003"/>
    <w:multiLevelType w:val="multilevel"/>
    <w:tmpl w:val="80164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8970BB"/>
    <w:multiLevelType w:val="hybridMultilevel"/>
    <w:tmpl w:val="C3D2F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0B4EE9"/>
    <w:multiLevelType w:val="hybridMultilevel"/>
    <w:tmpl w:val="A8348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406837"/>
    <w:multiLevelType w:val="hybridMultilevel"/>
    <w:tmpl w:val="B40A7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0A57C5"/>
    <w:multiLevelType w:val="multilevel"/>
    <w:tmpl w:val="D0B437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69B5C00"/>
    <w:multiLevelType w:val="multilevel"/>
    <w:tmpl w:val="61F0D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2"/>
  </w:num>
  <w:num w:numId="3">
    <w:abstractNumId w:val="0"/>
  </w:num>
  <w:num w:numId="4">
    <w:abstractNumId w:val="11"/>
  </w:num>
  <w:num w:numId="5">
    <w:abstractNumId w:val="5"/>
  </w:num>
  <w:num w:numId="6">
    <w:abstractNumId w:val="6"/>
  </w:num>
  <w:num w:numId="7">
    <w:abstractNumId w:val="1"/>
  </w:num>
  <w:num w:numId="8">
    <w:abstractNumId w:val="3"/>
  </w:num>
  <w:num w:numId="9">
    <w:abstractNumId w:val="10"/>
  </w:num>
  <w:num w:numId="10">
    <w:abstractNumId w:val="4"/>
  </w:num>
  <w:num w:numId="11">
    <w:abstractNumId w:val="2"/>
  </w:num>
  <w:num w:numId="12">
    <w:abstractNumId w:val="8"/>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A5B86"/>
    <w:rsid w:val="0001624D"/>
    <w:rsid w:val="001A57E0"/>
    <w:rsid w:val="003552DF"/>
    <w:rsid w:val="0040726B"/>
    <w:rsid w:val="00534264"/>
    <w:rsid w:val="00742F8E"/>
    <w:rsid w:val="00765C61"/>
    <w:rsid w:val="007F1E0F"/>
    <w:rsid w:val="0090409E"/>
    <w:rsid w:val="00913BA0"/>
    <w:rsid w:val="00970B2E"/>
    <w:rsid w:val="00A00322"/>
    <w:rsid w:val="00A732C2"/>
    <w:rsid w:val="00A754C3"/>
    <w:rsid w:val="00AD5D45"/>
    <w:rsid w:val="00B17A61"/>
    <w:rsid w:val="00B63ED9"/>
    <w:rsid w:val="00BA5B86"/>
    <w:rsid w:val="00BF7014"/>
    <w:rsid w:val="00C33D3A"/>
    <w:rsid w:val="00D14BF9"/>
    <w:rsid w:val="00D42FE6"/>
    <w:rsid w:val="00DA0378"/>
    <w:rsid w:val="00E9144E"/>
    <w:rsid w:val="00EB0E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ED9"/>
  </w:style>
  <w:style w:type="paragraph" w:styleId="Heading1">
    <w:name w:val="heading 1"/>
    <w:basedOn w:val="Normal"/>
    <w:link w:val="Heading1Char"/>
    <w:qFormat/>
    <w:rsid w:val="00BA5B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A5B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B8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A5B86"/>
    <w:rPr>
      <w:rFonts w:ascii="Times New Roman" w:eastAsia="Times New Roman" w:hAnsi="Times New Roman" w:cs="Times New Roman"/>
      <w:b/>
      <w:bCs/>
      <w:sz w:val="36"/>
      <w:szCs w:val="36"/>
    </w:rPr>
  </w:style>
  <w:style w:type="paragraph" w:styleId="NormalWeb">
    <w:name w:val="Normal (Web)"/>
    <w:basedOn w:val="Normal"/>
    <w:unhideWhenUsed/>
    <w:rsid w:val="00BA5B8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A5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86"/>
    <w:rPr>
      <w:rFonts w:ascii="Tahoma" w:hAnsi="Tahoma" w:cs="Tahoma"/>
      <w:sz w:val="16"/>
      <w:szCs w:val="16"/>
    </w:rPr>
  </w:style>
  <w:style w:type="character" w:styleId="Hyperlink">
    <w:name w:val="Hyperlink"/>
    <w:basedOn w:val="DefaultParagraphFont"/>
    <w:uiPriority w:val="99"/>
    <w:unhideWhenUsed/>
    <w:rsid w:val="00BA5B86"/>
    <w:rPr>
      <w:color w:val="0000FF" w:themeColor="hyperlink"/>
      <w:u w:val="single"/>
    </w:rPr>
  </w:style>
  <w:style w:type="paragraph" w:customStyle="1" w:styleId="xmsonormal">
    <w:name w:val="x_msonormal"/>
    <w:basedOn w:val="Normal"/>
    <w:rsid w:val="00BA5B8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A5B86"/>
    <w:pPr>
      <w:spacing w:after="0" w:line="240" w:lineRule="auto"/>
    </w:pPr>
  </w:style>
  <w:style w:type="paragraph" w:styleId="ListParagraph">
    <w:name w:val="List Paragraph"/>
    <w:basedOn w:val="Normal"/>
    <w:uiPriority w:val="34"/>
    <w:qFormat/>
    <w:rsid w:val="007F1E0F"/>
    <w:pPr>
      <w:ind w:left="720"/>
      <w:contextualSpacing/>
    </w:pPr>
  </w:style>
  <w:style w:type="character" w:styleId="FollowedHyperlink">
    <w:name w:val="FollowedHyperlink"/>
    <w:basedOn w:val="DefaultParagraphFont"/>
    <w:uiPriority w:val="99"/>
    <w:semiHidden/>
    <w:unhideWhenUsed/>
    <w:rsid w:val="001A57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29184993">
      <w:bodyDiv w:val="1"/>
      <w:marLeft w:val="0"/>
      <w:marRight w:val="0"/>
      <w:marTop w:val="0"/>
      <w:marBottom w:val="0"/>
      <w:divBdr>
        <w:top w:val="none" w:sz="0" w:space="0" w:color="auto"/>
        <w:left w:val="none" w:sz="0" w:space="0" w:color="auto"/>
        <w:bottom w:val="none" w:sz="0" w:space="0" w:color="auto"/>
        <w:right w:val="none" w:sz="0" w:space="0" w:color="auto"/>
      </w:divBdr>
      <w:divsChild>
        <w:div w:id="570389273">
          <w:marLeft w:val="0"/>
          <w:marRight w:val="0"/>
          <w:marTop w:val="0"/>
          <w:marBottom w:val="0"/>
          <w:divBdr>
            <w:top w:val="none" w:sz="0" w:space="0" w:color="auto"/>
            <w:left w:val="none" w:sz="0" w:space="0" w:color="auto"/>
            <w:bottom w:val="none" w:sz="0" w:space="0" w:color="auto"/>
            <w:right w:val="none" w:sz="0" w:space="0" w:color="auto"/>
          </w:divBdr>
          <w:divsChild>
            <w:div w:id="334261053">
              <w:marLeft w:val="0"/>
              <w:marRight w:val="0"/>
              <w:marTop w:val="0"/>
              <w:marBottom w:val="0"/>
              <w:divBdr>
                <w:top w:val="none" w:sz="0" w:space="0" w:color="auto"/>
                <w:left w:val="none" w:sz="0" w:space="0" w:color="auto"/>
                <w:bottom w:val="none" w:sz="0" w:space="0" w:color="auto"/>
                <w:right w:val="none" w:sz="0" w:space="0" w:color="auto"/>
              </w:divBdr>
              <w:divsChild>
                <w:div w:id="2256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wsp.edu/it" TargetMode="External"/><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hyperlink" Target="https://remotelab.uwsp.edu"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customXml" Target="../customXml/item1.xml"/><Relationship Id="rId7" Type="http://schemas.openxmlformats.org/officeDocument/2006/relationships/image" Target="media/image2.jpeg"/><Relationship Id="rId12" Type="http://schemas.openxmlformats.org/officeDocument/2006/relationships/hyperlink" Target="http://www.uwsp.edu/it/Content/GetInformation.aspx?View=wmsStuView&amp;Content=MyFiles_FAQ&amp;SubTopic=FAQ_List" TargetMode="External"/><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file://fs1/SGA" TargetMode="External"/><Relationship Id="rId41" Type="http://schemas.openxmlformats.org/officeDocument/2006/relationships/hyperlink" Target="http://www.uwsp.edu/stuorg/sga" TargetMode="External"/><Relationship Id="rId1" Type="http://schemas.openxmlformats.org/officeDocument/2006/relationships/numbering" Target="numbering.xml"/><Relationship Id="rId6" Type="http://schemas.openxmlformats.org/officeDocument/2006/relationships/hyperlink" Target="file://fs1/SGA" TargetMode="External"/><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file://fs1/SGA" TargetMode="External"/><Relationship Id="rId28" Type="http://schemas.openxmlformats.org/officeDocument/2006/relationships/image" Target="media/image16.png"/><Relationship Id="rId36" Type="http://schemas.openxmlformats.org/officeDocument/2006/relationships/hyperlink" Target="file://fs1/SGA" TargetMode="External"/><Relationship Id="rId49"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uwsp.edu/it/computerLabs/remoteLab/connectingtoremotelabinstructionsFS.aspx" TargetMode="External"/><Relationship Id="rId22" Type="http://schemas.openxmlformats.org/officeDocument/2006/relationships/hyperlink" Target="mailto:helpdesk@uwsp.edu?subject=%5BRemote%20Lab%20Question%5D%20-" TargetMode="External"/><Relationship Id="rId27" Type="http://schemas.openxmlformats.org/officeDocument/2006/relationships/hyperlink" Target="file://fs1/SGA"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customXml" Target="../customXml/item2.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102142F64BB64DAC32BAC263F929E9" ma:contentTypeVersion="0" ma:contentTypeDescription="Create a new document." ma:contentTypeScope="" ma:versionID="a87e81711ec7fd2ae8646f012460e13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763EF7A-7064-4F0C-A3B4-FC06D55858BC}"/>
</file>

<file path=customXml/itemProps2.xml><?xml version="1.0" encoding="utf-8"?>
<ds:datastoreItem xmlns:ds="http://schemas.openxmlformats.org/officeDocument/2006/customXml" ds:itemID="{F2C60226-B931-4896-BAF8-567CA188C0FB}"/>
</file>

<file path=customXml/itemProps3.xml><?xml version="1.0" encoding="utf-8"?>
<ds:datastoreItem xmlns:ds="http://schemas.openxmlformats.org/officeDocument/2006/customXml" ds:itemID="{8A4B65FD-AD9E-43F6-84A7-0989C32E2FD2}"/>
</file>

<file path=docProps/app.xml><?xml version="1.0" encoding="utf-8"?>
<Properties xmlns="http://schemas.openxmlformats.org/officeDocument/2006/extended-properties" xmlns:vt="http://schemas.openxmlformats.org/officeDocument/2006/docPropsVTypes">
  <Template>Normal</Template>
  <TotalTime>161</TotalTime>
  <Pages>18</Pages>
  <Words>1351</Words>
  <Characters>7702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9035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Government Association</dc:creator>
  <cp:keywords/>
  <dc:description/>
  <cp:lastModifiedBy>Student Government Association</cp:lastModifiedBy>
  <cp:revision>16</cp:revision>
  <cp:lastPrinted>2009-08-20T19:32:00Z</cp:lastPrinted>
  <dcterms:created xsi:type="dcterms:W3CDTF">2009-08-20T16:08:00Z</dcterms:created>
  <dcterms:modified xsi:type="dcterms:W3CDTF">2009-08-20T20:01:00Z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0x01010031102142F64BB64DAC32BAC263F929E9</vt:lpwstr>
  </property>
</Properties>
</file>